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AE4EB" w14:textId="2F871B64" w:rsidR="000F21E7" w:rsidRPr="000F21E7" w:rsidRDefault="000E698E" w:rsidP="000F21E7">
      <w:pPr>
        <w:jc w:val="center"/>
        <w:rPr>
          <w:rFonts w:eastAsia="Times New Roman" w:cstheme="minorHAnsi"/>
          <w:b/>
          <w:bCs/>
          <w:sz w:val="32"/>
          <w:szCs w:val="32"/>
          <w:lang w:eastAsia="en-GB"/>
        </w:rPr>
      </w:pPr>
      <w:r w:rsidRPr="000F21E7">
        <w:rPr>
          <w:rFonts w:eastAsia="Times New Roman" w:cstheme="minorHAnsi"/>
          <w:color w:val="32485F"/>
          <w:sz w:val="32"/>
          <w:szCs w:val="32"/>
          <w:lang w:eastAsia="en-GB"/>
        </w:rPr>
        <w:t>Climate</w:t>
      </w:r>
      <w:r w:rsidRPr="000F21E7">
        <w:rPr>
          <w:rFonts w:eastAsia="Times New Roman" w:cstheme="minorHAnsi"/>
          <w:color w:val="32485F"/>
          <w:sz w:val="32"/>
          <w:szCs w:val="32"/>
          <w:lang w:eastAsia="en-GB"/>
        </w:rPr>
        <w:t xml:space="preserve"> </w:t>
      </w:r>
      <w:r w:rsidR="000F21E7" w:rsidRPr="000F21E7">
        <w:rPr>
          <w:rFonts w:eastAsia="Times New Roman" w:cstheme="minorHAnsi"/>
          <w:color w:val="32485F"/>
          <w:sz w:val="32"/>
          <w:szCs w:val="32"/>
          <w:lang w:eastAsia="en-GB"/>
        </w:rPr>
        <w:t>change</w:t>
      </w:r>
      <w:r w:rsidR="000F21E7" w:rsidRPr="000F21E7">
        <w:rPr>
          <w:rFonts w:eastAsia="Times New Roman" w:cstheme="minorHAnsi"/>
          <w:color w:val="32485F"/>
          <w:sz w:val="32"/>
          <w:szCs w:val="32"/>
          <w:shd w:val="clear" w:color="auto" w:fill="FFFFFF"/>
          <w:lang w:eastAsia="en-GB"/>
        </w:rPr>
        <w:t> </w:t>
      </w:r>
      <w:r w:rsidR="000F21E7" w:rsidRPr="000F21E7">
        <w:rPr>
          <w:rFonts w:eastAsia="Times New Roman" w:cstheme="minorHAnsi"/>
          <w:color w:val="32485F"/>
          <w:sz w:val="32"/>
          <w:szCs w:val="32"/>
          <w:lang w:eastAsia="en-GB"/>
        </w:rPr>
        <w:t>as</w:t>
      </w:r>
      <w:r w:rsidR="000F21E7" w:rsidRPr="000F21E7">
        <w:rPr>
          <w:rFonts w:eastAsia="Times New Roman" w:cstheme="minorHAnsi"/>
          <w:color w:val="32485F"/>
          <w:sz w:val="32"/>
          <w:szCs w:val="32"/>
          <w:shd w:val="clear" w:color="auto" w:fill="FFFFFF"/>
          <w:lang w:eastAsia="en-GB"/>
        </w:rPr>
        <w:t> </w:t>
      </w:r>
      <w:r w:rsidR="000F21E7" w:rsidRPr="000F21E7">
        <w:rPr>
          <w:rFonts w:eastAsia="Times New Roman" w:cstheme="minorHAnsi"/>
          <w:color w:val="32485F"/>
          <w:sz w:val="32"/>
          <w:szCs w:val="32"/>
          <w:lang w:eastAsia="en-GB"/>
        </w:rPr>
        <w:t>an</w:t>
      </w:r>
      <w:r w:rsidR="000F21E7" w:rsidRPr="000F21E7">
        <w:rPr>
          <w:rFonts w:eastAsia="Times New Roman" w:cstheme="minorHAnsi"/>
          <w:color w:val="32485F"/>
          <w:sz w:val="32"/>
          <w:szCs w:val="32"/>
          <w:shd w:val="clear" w:color="auto" w:fill="FFFFFF"/>
          <w:lang w:eastAsia="en-GB"/>
        </w:rPr>
        <w:t> </w:t>
      </w:r>
      <w:r w:rsidR="000F21E7" w:rsidRPr="000F21E7">
        <w:rPr>
          <w:rFonts w:eastAsia="Times New Roman" w:cstheme="minorHAnsi"/>
          <w:color w:val="32485F"/>
          <w:sz w:val="32"/>
          <w:szCs w:val="32"/>
          <w:lang w:eastAsia="en-GB"/>
        </w:rPr>
        <w:t>opportunity</w:t>
      </w:r>
      <w:r w:rsidR="000F21E7" w:rsidRPr="000F21E7">
        <w:rPr>
          <w:rFonts w:eastAsia="Times New Roman" w:cstheme="minorHAnsi"/>
          <w:color w:val="32485F"/>
          <w:sz w:val="32"/>
          <w:szCs w:val="32"/>
          <w:shd w:val="clear" w:color="auto" w:fill="FFFFFF"/>
          <w:lang w:eastAsia="en-GB"/>
        </w:rPr>
        <w:t> </w:t>
      </w:r>
      <w:r w:rsidR="000F21E7" w:rsidRPr="000F21E7">
        <w:rPr>
          <w:rFonts w:eastAsia="Times New Roman" w:cstheme="minorHAnsi"/>
          <w:color w:val="32485F"/>
          <w:sz w:val="32"/>
          <w:szCs w:val="32"/>
          <w:lang w:eastAsia="en-GB"/>
        </w:rPr>
        <w:t>for</w:t>
      </w:r>
      <w:r w:rsidR="000F21E7" w:rsidRPr="000F21E7">
        <w:rPr>
          <w:rFonts w:eastAsia="Times New Roman" w:cstheme="minorHAnsi"/>
          <w:color w:val="32485F"/>
          <w:sz w:val="32"/>
          <w:szCs w:val="32"/>
          <w:shd w:val="clear" w:color="auto" w:fill="FFFFFF"/>
          <w:lang w:eastAsia="en-GB"/>
        </w:rPr>
        <w:t> </w:t>
      </w:r>
      <w:r w:rsidR="000F21E7" w:rsidRPr="000F21E7">
        <w:rPr>
          <w:rFonts w:eastAsia="Times New Roman" w:cstheme="minorHAnsi"/>
          <w:color w:val="32485F"/>
          <w:sz w:val="32"/>
          <w:szCs w:val="32"/>
          <w:lang w:eastAsia="en-GB"/>
        </w:rPr>
        <w:t>future</w:t>
      </w:r>
      <w:r w:rsidR="000F21E7" w:rsidRPr="000F21E7">
        <w:rPr>
          <w:rFonts w:eastAsia="Times New Roman" w:cstheme="minorHAnsi"/>
          <w:color w:val="32485F"/>
          <w:sz w:val="32"/>
          <w:szCs w:val="32"/>
          <w:shd w:val="clear" w:color="auto" w:fill="FFFFFF"/>
          <w:lang w:eastAsia="en-GB"/>
        </w:rPr>
        <w:t> </w:t>
      </w:r>
      <w:r w:rsidR="000F21E7" w:rsidRPr="000F21E7">
        <w:rPr>
          <w:rFonts w:eastAsia="Times New Roman" w:cstheme="minorHAnsi"/>
          <w:color w:val="32485F"/>
          <w:sz w:val="32"/>
          <w:szCs w:val="32"/>
          <w:lang w:eastAsia="en-GB"/>
        </w:rPr>
        <w:t>urban</w:t>
      </w:r>
      <w:r w:rsidR="000F21E7" w:rsidRPr="000F21E7">
        <w:rPr>
          <w:rFonts w:eastAsia="Times New Roman" w:cstheme="minorHAnsi"/>
          <w:color w:val="32485F"/>
          <w:sz w:val="32"/>
          <w:szCs w:val="32"/>
          <w:shd w:val="clear" w:color="auto" w:fill="FFFFFF"/>
          <w:lang w:eastAsia="en-GB"/>
        </w:rPr>
        <w:t> </w:t>
      </w:r>
      <w:r w:rsidR="000F21E7" w:rsidRPr="000F21E7">
        <w:rPr>
          <w:rFonts w:eastAsia="Times New Roman" w:cstheme="minorHAnsi"/>
          <w:color w:val="32485F"/>
          <w:sz w:val="32"/>
          <w:szCs w:val="32"/>
          <w:lang w:eastAsia="en-GB"/>
        </w:rPr>
        <w:t>landscape</w:t>
      </w:r>
      <w:r>
        <w:rPr>
          <w:rFonts w:eastAsia="Times New Roman" w:cstheme="minorHAnsi"/>
          <w:color w:val="32485F"/>
          <w:sz w:val="32"/>
          <w:szCs w:val="32"/>
          <w:lang w:eastAsia="en-GB"/>
        </w:rPr>
        <w:t xml:space="preserve"> design </w:t>
      </w:r>
      <w:r w:rsidR="000F21E7" w:rsidRPr="000E698E">
        <w:rPr>
          <w:rFonts w:eastAsia="Times New Roman" w:cstheme="minorHAnsi"/>
          <w:color w:val="32485F"/>
          <w:sz w:val="32"/>
          <w:szCs w:val="32"/>
          <w:lang w:eastAsia="en-GB"/>
        </w:rPr>
        <w:t xml:space="preserve"> </w:t>
      </w:r>
    </w:p>
    <w:p w14:paraId="7E0CBFD1" w14:textId="4D572636" w:rsidR="00C755AB" w:rsidRDefault="00E67774" w:rsidP="000F21E7">
      <w:pPr>
        <w:jc w:val="center"/>
        <w:rPr>
          <w:sz w:val="28"/>
          <w:szCs w:val="28"/>
        </w:rPr>
      </w:pPr>
    </w:p>
    <w:p w14:paraId="2D53E0ED" w14:textId="34ADD0D2" w:rsidR="003438F6" w:rsidRPr="003438F6" w:rsidRDefault="003438F6" w:rsidP="003438F6">
      <w:pPr>
        <w:rPr>
          <w:b/>
          <w:sz w:val="22"/>
          <w:szCs w:val="22"/>
          <w:vertAlign w:val="superscript"/>
        </w:rPr>
      </w:pPr>
      <w:r w:rsidRPr="00A65A80">
        <w:rPr>
          <w:b/>
          <w:sz w:val="22"/>
          <w:szCs w:val="22"/>
        </w:rPr>
        <w:t xml:space="preserve">Alizadeh.B¹, </w:t>
      </w:r>
      <w:r>
        <w:rPr>
          <w:b/>
          <w:sz w:val="22"/>
          <w:szCs w:val="22"/>
        </w:rPr>
        <w:t>Selahvarzi.Y</w:t>
      </w:r>
      <w:r>
        <w:rPr>
          <w:b/>
          <w:sz w:val="22"/>
          <w:szCs w:val="22"/>
          <w:vertAlign w:val="superscript"/>
        </w:rPr>
        <w:t>1</w:t>
      </w:r>
    </w:p>
    <w:p w14:paraId="05E8B4A6" w14:textId="77777777" w:rsidR="003438F6" w:rsidRPr="00A65A80" w:rsidRDefault="003438F6" w:rsidP="003438F6">
      <w:pPr>
        <w:rPr>
          <w:sz w:val="28"/>
          <w:szCs w:val="28"/>
          <w:vertAlign w:val="superscript"/>
        </w:rPr>
      </w:pPr>
    </w:p>
    <w:p w14:paraId="4B6701E5" w14:textId="77777777" w:rsidR="003438F6" w:rsidRPr="00A65A80" w:rsidRDefault="003438F6" w:rsidP="003438F6">
      <w:pPr>
        <w:pStyle w:val="ListParagraph"/>
      </w:pPr>
    </w:p>
    <w:p w14:paraId="56767B6B" w14:textId="19D1B5A2" w:rsidR="003438F6" w:rsidRDefault="003438F6" w:rsidP="003438F6">
      <w:pPr>
        <w:pStyle w:val="ListParagraph"/>
        <w:numPr>
          <w:ilvl w:val="0"/>
          <w:numId w:val="1"/>
        </w:numPr>
      </w:pPr>
      <w:r>
        <w:t>Department of Landscape and Horticultural Science, Ferdowsi University of Mashhad-Iran</w:t>
      </w:r>
    </w:p>
    <w:p w14:paraId="49C093DE" w14:textId="087DA02C" w:rsidR="003438F6" w:rsidRPr="004131F8" w:rsidRDefault="003438F6" w:rsidP="003438F6">
      <w:pPr>
        <w:pStyle w:val="ListParagraph"/>
      </w:pPr>
      <w:r w:rsidRPr="00A65A80">
        <w:t>(</w:t>
      </w:r>
      <w:r w:rsidRPr="00A65A80">
        <w:rPr>
          <w:color w:val="4F81BD"/>
        </w:rPr>
        <w:t>b</w:t>
      </w:r>
      <w:r>
        <w:rPr>
          <w:color w:val="4F81BD"/>
        </w:rPr>
        <w:t>ehdadalizade@gmail.com</w:t>
      </w:r>
      <w:r w:rsidRPr="00A65A80">
        <w:t>)</w:t>
      </w:r>
    </w:p>
    <w:p w14:paraId="2361B5B8" w14:textId="76850DFC" w:rsidR="001C495A" w:rsidRPr="00D82D8F" w:rsidRDefault="001C495A" w:rsidP="00D82D8F">
      <w:pPr>
        <w:jc w:val="both"/>
        <w:rPr>
          <w:rFonts w:asciiTheme="majorBidi" w:hAnsiTheme="majorBidi" w:cstheme="majorBidi"/>
          <w:sz w:val="32"/>
          <w:szCs w:val="32"/>
        </w:rPr>
      </w:pPr>
    </w:p>
    <w:p w14:paraId="5C63D3DD" w14:textId="66E9CC2B" w:rsidR="000C4E17" w:rsidRPr="000C4E17" w:rsidRDefault="000C4E17" w:rsidP="00D82D8F">
      <w:pPr>
        <w:jc w:val="both"/>
        <w:rPr>
          <w:rFonts w:eastAsia="Times New Roman" w:cstheme="minorHAnsi"/>
          <w:lang w:eastAsia="en-GB"/>
        </w:rPr>
      </w:pPr>
      <w:r w:rsidRPr="000C4E17">
        <w:rPr>
          <w:rFonts w:eastAsia="Times New Roman" w:cstheme="minorHAnsi"/>
          <w:color w:val="64676E"/>
          <w:sz w:val="32"/>
          <w:szCs w:val="32"/>
          <w:lang w:eastAsia="en-GB"/>
        </w:rPr>
        <w:t xml:space="preserve">In </w:t>
      </w:r>
      <w:r w:rsidR="00E67774" w:rsidRPr="000C4E17">
        <w:rPr>
          <w:rFonts w:eastAsia="Times New Roman" w:cstheme="minorHAnsi"/>
          <w:color w:val="64676E"/>
          <w:sz w:val="32"/>
          <w:szCs w:val="32"/>
          <w:lang w:eastAsia="en-GB"/>
        </w:rPr>
        <w:t>most parts</w:t>
      </w:r>
      <w:r w:rsidRPr="000C4E17">
        <w:rPr>
          <w:rFonts w:eastAsia="Times New Roman" w:cstheme="minorHAnsi"/>
          <w:color w:val="64676E"/>
          <w:sz w:val="32"/>
          <w:szCs w:val="32"/>
          <w:lang w:eastAsia="en-GB"/>
        </w:rPr>
        <w:t> of the world, the climate of the earth is getting warmer. Additionally,</w:t>
      </w:r>
      <w:r w:rsidR="00D82D8F">
        <w:rPr>
          <w:rFonts w:eastAsia="Times New Roman" w:cstheme="minorHAnsi"/>
          <w:color w:val="64676E"/>
          <w:sz w:val="32"/>
          <w:szCs w:val="32"/>
          <w:lang w:eastAsia="en-GB"/>
        </w:rPr>
        <w:t xml:space="preserve"> </w:t>
      </w:r>
      <w:r w:rsidRPr="000C4E17">
        <w:rPr>
          <w:rFonts w:eastAsia="Times New Roman" w:cstheme="minorHAnsi"/>
          <w:color w:val="64676E"/>
          <w:sz w:val="32"/>
          <w:szCs w:val="32"/>
          <w:lang w:eastAsia="en-GB"/>
        </w:rPr>
        <w:t>the pattern and</w:t>
      </w:r>
      <w:r w:rsidR="00D82D8F">
        <w:rPr>
          <w:rFonts w:eastAsia="Times New Roman" w:cstheme="minorHAnsi"/>
          <w:color w:val="64676E"/>
          <w:sz w:val="32"/>
          <w:szCs w:val="32"/>
          <w:lang w:eastAsia="en-GB"/>
        </w:rPr>
        <w:t xml:space="preserve"> </w:t>
      </w:r>
      <w:r w:rsidRPr="000C4E17">
        <w:rPr>
          <w:rFonts w:eastAsia="Times New Roman" w:cstheme="minorHAnsi"/>
          <w:color w:val="64676E"/>
          <w:sz w:val="32"/>
          <w:szCs w:val="32"/>
          <w:lang w:eastAsia="en-GB"/>
        </w:rPr>
        <w:t>the amount of precipitation have changed. Climate</w:t>
      </w:r>
      <w:r w:rsidR="00D82D8F">
        <w:rPr>
          <w:rFonts w:eastAsia="Times New Roman" w:cstheme="minorHAnsi"/>
          <w:color w:val="64676E"/>
          <w:sz w:val="32"/>
          <w:szCs w:val="32"/>
          <w:lang w:eastAsia="en-GB"/>
        </w:rPr>
        <w:t xml:space="preserve"> </w:t>
      </w:r>
      <w:r w:rsidRPr="000C4E17">
        <w:rPr>
          <w:rFonts w:eastAsia="Times New Roman" w:cstheme="minorHAnsi"/>
          <w:color w:val="64676E"/>
          <w:sz w:val="32"/>
          <w:szCs w:val="32"/>
          <w:lang w:eastAsia="en-GB"/>
        </w:rPr>
        <w:t>change is a significant challenge for urban planners, urban designers, architects, landscape architecture and all</w:t>
      </w:r>
      <w:r w:rsidR="00D82D8F">
        <w:rPr>
          <w:rFonts w:eastAsia="Times New Roman" w:cstheme="minorHAnsi"/>
          <w:color w:val="64676E"/>
          <w:sz w:val="32"/>
          <w:szCs w:val="32"/>
          <w:lang w:eastAsia="en-GB"/>
        </w:rPr>
        <w:t xml:space="preserve"> </w:t>
      </w:r>
      <w:r w:rsidRPr="000C4E17">
        <w:rPr>
          <w:rFonts w:eastAsia="Times New Roman" w:cstheme="minorHAnsi"/>
          <w:color w:val="64676E"/>
          <w:sz w:val="32"/>
          <w:szCs w:val="32"/>
          <w:lang w:eastAsia="en-GB"/>
        </w:rPr>
        <w:t xml:space="preserve">the professionals to pursue sustainability. On the other </w:t>
      </w:r>
      <w:r w:rsidR="00D82D8F" w:rsidRPr="00D82D8F">
        <w:rPr>
          <w:rFonts w:eastAsia="Times New Roman" w:cstheme="minorHAnsi"/>
          <w:color w:val="64676E"/>
          <w:sz w:val="32"/>
          <w:szCs w:val="32"/>
          <w:lang w:eastAsia="en-GB"/>
        </w:rPr>
        <w:t>hand,</w:t>
      </w:r>
      <w:r w:rsidRPr="000C4E17">
        <w:rPr>
          <w:rFonts w:eastAsia="Times New Roman" w:cstheme="minorHAnsi"/>
          <w:color w:val="64676E"/>
          <w:sz w:val="32"/>
          <w:szCs w:val="32"/>
          <w:lang w:eastAsia="en-GB"/>
        </w:rPr>
        <w:t xml:space="preserve"> climate change helps to free up conventional thinking, by making people come to terms with the idea that the future will not be the same as the past. Urban landscapes indicate a critical role in supporting urban “ecological and </w:t>
      </w:r>
      <w:r w:rsidR="00D82D8F" w:rsidRPr="00D82D8F">
        <w:rPr>
          <w:rFonts w:eastAsia="Times New Roman" w:cstheme="minorHAnsi"/>
          <w:color w:val="64676E"/>
          <w:sz w:val="32"/>
          <w:szCs w:val="32"/>
          <w:lang w:eastAsia="en-GB"/>
        </w:rPr>
        <w:t>social” system</w:t>
      </w:r>
      <w:r w:rsidRPr="000C4E17">
        <w:rPr>
          <w:rFonts w:eastAsia="Times New Roman" w:cstheme="minorHAnsi"/>
          <w:color w:val="64676E"/>
          <w:sz w:val="32"/>
          <w:szCs w:val="32"/>
          <w:lang w:eastAsia="en-GB"/>
        </w:rPr>
        <w:t xml:space="preserve">. Besides important environmental services, urban green spaces provide “social and psychological services”, which are extremely important for the liveability of modern cities and the </w:t>
      </w:r>
      <w:r w:rsidR="00D82D8F" w:rsidRPr="00D82D8F">
        <w:rPr>
          <w:rFonts w:eastAsia="Times New Roman" w:cstheme="minorHAnsi"/>
          <w:color w:val="64676E"/>
          <w:sz w:val="32"/>
          <w:szCs w:val="32"/>
          <w:lang w:eastAsia="en-GB"/>
        </w:rPr>
        <w:t>well-being</w:t>
      </w:r>
      <w:r w:rsidRPr="000C4E17">
        <w:rPr>
          <w:rFonts w:eastAsia="Times New Roman" w:cstheme="minorHAnsi"/>
          <w:color w:val="64676E"/>
          <w:sz w:val="32"/>
          <w:szCs w:val="32"/>
          <w:lang w:eastAsia="en-GB"/>
        </w:rPr>
        <w:t xml:space="preserve"> of urban residents. Climate change will cause a profound effect on physical and biological phenomena and processes across the range of spatial and temporal scales.</w:t>
      </w:r>
      <w:r w:rsidR="00D82D8F" w:rsidRPr="00D82D8F">
        <w:rPr>
          <w:rFonts w:eastAsia="Times New Roman" w:cstheme="minorHAnsi"/>
          <w:color w:val="64676E"/>
          <w:sz w:val="32"/>
          <w:szCs w:val="32"/>
          <w:lang w:eastAsia="en-GB"/>
        </w:rPr>
        <w:t xml:space="preserve"> </w:t>
      </w:r>
      <w:r w:rsidRPr="000C4E17">
        <w:rPr>
          <w:rFonts w:eastAsia="Times New Roman" w:cstheme="minorHAnsi"/>
          <w:color w:val="64676E"/>
          <w:sz w:val="32"/>
          <w:szCs w:val="32"/>
          <w:lang w:eastAsia="en-GB"/>
        </w:rPr>
        <w:t>Throughout the past twenty years, there has been much attention directed towards the design of structurally diverse and species-rich natural vegetation for utilisation in urban areas. </w:t>
      </w:r>
      <w:r w:rsidRPr="000C4E17">
        <w:rPr>
          <w:rFonts w:eastAsia="Times New Roman" w:cstheme="minorHAnsi"/>
          <w:color w:val="64676E"/>
          <w:sz w:val="32"/>
          <w:szCs w:val="32"/>
          <w:shd w:val="clear" w:color="auto" w:fill="FFFFFF"/>
          <w:lang w:eastAsia="en-GB"/>
        </w:rPr>
        <w:t>Planting based on ecological concepts are using species which are well-</w:t>
      </w:r>
      <w:proofErr w:type="spellStart"/>
      <w:r w:rsidRPr="000C4E17">
        <w:rPr>
          <w:rFonts w:eastAsia="Times New Roman" w:cstheme="minorHAnsi"/>
          <w:color w:val="64676E"/>
          <w:sz w:val="32"/>
          <w:szCs w:val="32"/>
          <w:shd w:val="clear" w:color="auto" w:fill="FFFFFF"/>
          <w:lang w:eastAsia="en-GB"/>
        </w:rPr>
        <w:t>fited</w:t>
      </w:r>
      <w:proofErr w:type="spellEnd"/>
      <w:r w:rsidRPr="000C4E17">
        <w:rPr>
          <w:rFonts w:eastAsia="Times New Roman" w:cstheme="minorHAnsi"/>
          <w:color w:val="64676E"/>
          <w:sz w:val="32"/>
          <w:szCs w:val="32"/>
          <w:shd w:val="clear" w:color="auto" w:fill="FFFFFF"/>
          <w:lang w:eastAsia="en-GB"/>
        </w:rPr>
        <w:t xml:space="preserve"> to the local environment to create natural and semi-natural vegetation. </w:t>
      </w:r>
      <w:r w:rsidRPr="000C4E17">
        <w:rPr>
          <w:rFonts w:eastAsia="Times New Roman" w:cstheme="minorHAnsi"/>
          <w:color w:val="64676E"/>
          <w:sz w:val="32"/>
          <w:szCs w:val="32"/>
          <w:lang w:eastAsia="en-GB"/>
        </w:rPr>
        <w:t>Achieving the desired aesthetic impression over a long season can only be attained if a combination of native and exotic species is used, in particular, when a country has a very limited native flora.</w:t>
      </w:r>
      <w:r w:rsidRPr="000C4E17">
        <w:rPr>
          <w:rFonts w:eastAsia="Times New Roman" w:cstheme="minorHAnsi"/>
          <w:color w:val="64676E"/>
          <w:sz w:val="32"/>
          <w:szCs w:val="32"/>
          <w:shd w:val="clear" w:color="auto" w:fill="FFFFFF"/>
          <w:lang w:eastAsia="en-GB"/>
        </w:rPr>
        <w:t> this combination needs to be functional and also to address the aesthetic needs of urban landscape.</w:t>
      </w:r>
      <w:r w:rsidR="00D82D8F">
        <w:rPr>
          <w:rFonts w:eastAsia="Times New Roman" w:cstheme="minorHAnsi"/>
          <w:color w:val="64676E"/>
          <w:sz w:val="32"/>
          <w:szCs w:val="32"/>
          <w:shd w:val="clear" w:color="auto" w:fill="FFFFFF"/>
          <w:lang w:eastAsia="en-GB"/>
        </w:rPr>
        <w:t xml:space="preserve"> </w:t>
      </w:r>
      <w:proofErr w:type="gramStart"/>
      <w:r w:rsidRPr="000C4E17">
        <w:rPr>
          <w:rFonts w:eastAsia="Times New Roman" w:cstheme="minorHAnsi"/>
          <w:color w:val="64676E"/>
          <w:sz w:val="32"/>
          <w:szCs w:val="32"/>
          <w:shd w:val="clear" w:color="auto" w:fill="FFFFFF"/>
          <w:lang w:eastAsia="en-GB"/>
        </w:rPr>
        <w:t>Now</w:t>
      </w:r>
      <w:proofErr w:type="gramEnd"/>
      <w:r w:rsidRPr="000C4E17">
        <w:rPr>
          <w:rFonts w:eastAsia="Times New Roman" w:cstheme="minorHAnsi"/>
          <w:color w:val="64676E"/>
          <w:sz w:val="32"/>
          <w:szCs w:val="32"/>
          <w:shd w:val="clear" w:color="auto" w:fill="FFFFFF"/>
          <w:lang w:eastAsia="en-GB"/>
        </w:rPr>
        <w:t xml:space="preserve"> a days according  to the climate change, the plant species boarders are not the same as the past and  exotic species are going to </w:t>
      </w:r>
      <w:r w:rsidRPr="000C4E17">
        <w:rPr>
          <w:rFonts w:eastAsia="Times New Roman" w:cstheme="minorHAnsi"/>
          <w:color w:val="64676E"/>
          <w:sz w:val="32"/>
          <w:szCs w:val="32"/>
          <w:shd w:val="clear" w:color="auto" w:fill="FFFFFF"/>
          <w:lang w:eastAsia="en-GB"/>
        </w:rPr>
        <w:lastRenderedPageBreak/>
        <w:t xml:space="preserve">be more </w:t>
      </w:r>
      <w:proofErr w:type="spellStart"/>
      <w:r w:rsidRPr="000C4E17">
        <w:rPr>
          <w:rFonts w:eastAsia="Times New Roman" w:cstheme="minorHAnsi"/>
          <w:color w:val="64676E"/>
          <w:sz w:val="32"/>
          <w:szCs w:val="32"/>
          <w:shd w:val="clear" w:color="auto" w:fill="FFFFFF"/>
          <w:lang w:eastAsia="en-GB"/>
        </w:rPr>
        <w:t>fited</w:t>
      </w:r>
      <w:proofErr w:type="spellEnd"/>
      <w:r w:rsidRPr="000C4E17">
        <w:rPr>
          <w:rFonts w:eastAsia="Times New Roman" w:cstheme="minorHAnsi"/>
          <w:color w:val="64676E"/>
          <w:sz w:val="32"/>
          <w:szCs w:val="32"/>
          <w:shd w:val="clear" w:color="auto" w:fill="FFFFFF"/>
          <w:lang w:eastAsia="en-GB"/>
        </w:rPr>
        <w:t xml:space="preserve"> in the future.it can not only reduce management costs but also create new visual forms in urban landscapes</w:t>
      </w:r>
      <w:r w:rsidR="00D82D8F" w:rsidRPr="00D82D8F">
        <w:rPr>
          <w:rFonts w:eastAsia="Times New Roman" w:cstheme="minorHAnsi"/>
          <w:color w:val="64676E"/>
          <w:shd w:val="clear" w:color="auto" w:fill="FFFFFF"/>
          <w:lang w:eastAsia="en-GB"/>
        </w:rPr>
        <w:t>.</w:t>
      </w:r>
    </w:p>
    <w:p w14:paraId="69767AF3" w14:textId="0157A69B" w:rsidR="001C495A" w:rsidRPr="00D82D8F" w:rsidRDefault="001C495A" w:rsidP="000F21E7">
      <w:pPr>
        <w:jc w:val="center"/>
        <w:rPr>
          <w:rFonts w:cstheme="minorHAnsi"/>
        </w:rPr>
      </w:pPr>
    </w:p>
    <w:p w14:paraId="0870402D" w14:textId="77777777" w:rsidR="001C495A" w:rsidRPr="00417FA3" w:rsidRDefault="001C495A" w:rsidP="001C495A">
      <w:pPr>
        <w:spacing w:line="276" w:lineRule="auto"/>
        <w:jc w:val="both"/>
        <w:rPr>
          <w:rFonts w:ascii="Calibri" w:eastAsia="Times New Roman" w:hAnsi="Calibri" w:cs="Arial"/>
        </w:rPr>
      </w:pPr>
    </w:p>
    <w:p w14:paraId="555AA41C" w14:textId="77777777" w:rsidR="001C495A" w:rsidRPr="00417FA3" w:rsidRDefault="001C495A" w:rsidP="001C495A">
      <w:pPr>
        <w:spacing w:line="276" w:lineRule="auto"/>
        <w:jc w:val="both"/>
        <w:rPr>
          <w:rFonts w:ascii="Calibri" w:eastAsia="Times New Roman" w:hAnsi="Calibri" w:cs="Arial"/>
        </w:rPr>
      </w:pPr>
      <w:r w:rsidRPr="00417FA3">
        <w:rPr>
          <w:rFonts w:ascii="Calibri" w:eastAsia="Times New Roman" w:hAnsi="Calibri" w:cs="Arial"/>
        </w:rPr>
        <w:t>Keywords: climate change, public landscape,</w:t>
      </w:r>
      <w:r>
        <w:rPr>
          <w:rFonts w:ascii="Calibri" w:eastAsia="Times New Roman" w:hAnsi="Calibri" w:cs="Arial"/>
        </w:rPr>
        <w:t xml:space="preserve"> plant </w:t>
      </w:r>
      <w:r w:rsidRPr="00417FA3">
        <w:rPr>
          <w:rFonts w:ascii="Calibri" w:eastAsia="Times New Roman" w:hAnsi="Calibri" w:cs="Arial"/>
        </w:rPr>
        <w:t xml:space="preserve">fitness, and sustainable design </w:t>
      </w:r>
    </w:p>
    <w:p w14:paraId="4279924C" w14:textId="4CEE407B" w:rsidR="001C495A" w:rsidRDefault="001C495A" w:rsidP="000F21E7">
      <w:pPr>
        <w:jc w:val="center"/>
        <w:rPr>
          <w:sz w:val="28"/>
          <w:szCs w:val="28"/>
        </w:rPr>
      </w:pPr>
    </w:p>
    <w:p w14:paraId="6B2C8479" w14:textId="25E31556" w:rsidR="001C495A" w:rsidRDefault="001C495A" w:rsidP="000F21E7">
      <w:pPr>
        <w:jc w:val="center"/>
        <w:rPr>
          <w:sz w:val="28"/>
          <w:szCs w:val="28"/>
        </w:rPr>
      </w:pPr>
    </w:p>
    <w:p w14:paraId="13B655FE" w14:textId="77777777" w:rsidR="001C495A" w:rsidRPr="000F21E7" w:rsidRDefault="001C495A" w:rsidP="000F21E7">
      <w:pPr>
        <w:jc w:val="center"/>
        <w:rPr>
          <w:sz w:val="28"/>
          <w:szCs w:val="28"/>
        </w:rPr>
      </w:pPr>
    </w:p>
    <w:sectPr w:rsidR="001C495A" w:rsidRPr="000F21E7" w:rsidSect="004A1B1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A90E52"/>
    <w:multiLevelType w:val="hybridMultilevel"/>
    <w:tmpl w:val="82F8F292"/>
    <w:lvl w:ilvl="0" w:tplc="58BA5EE0">
      <w:start w:val="1"/>
      <w:numFmt w:val="decimal"/>
      <w:lvlText w:val="%1."/>
      <w:lvlJc w:val="left"/>
      <w:pPr>
        <w:ind w:left="720" w:hanging="360"/>
      </w:pPr>
      <w:rPr>
        <w:rFonts w:hint="default"/>
        <w:sz w:val="22"/>
        <w:szCs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1E7"/>
    <w:rsid w:val="000C4E17"/>
    <w:rsid w:val="000E698E"/>
    <w:rsid w:val="000F21E7"/>
    <w:rsid w:val="00193C93"/>
    <w:rsid w:val="001C495A"/>
    <w:rsid w:val="003438F6"/>
    <w:rsid w:val="003F652B"/>
    <w:rsid w:val="004A1B18"/>
    <w:rsid w:val="004B6B01"/>
    <w:rsid w:val="00727AFE"/>
    <w:rsid w:val="00974A90"/>
    <w:rsid w:val="009E3576"/>
    <w:rsid w:val="00A945DF"/>
    <w:rsid w:val="00AF070B"/>
    <w:rsid w:val="00B408F7"/>
    <w:rsid w:val="00B9468B"/>
    <w:rsid w:val="00D15616"/>
    <w:rsid w:val="00D82D8F"/>
    <w:rsid w:val="00E677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D96C6B3"/>
  <w15:chartTrackingRefBased/>
  <w15:docId w15:val="{EBA94E91-9622-284F-95E0-7272A0C80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
    <w:name w:val="word"/>
    <w:basedOn w:val="DefaultParagraphFont"/>
    <w:rsid w:val="000F21E7"/>
  </w:style>
  <w:style w:type="character" w:customStyle="1" w:styleId="apple-converted-space">
    <w:name w:val="apple-converted-space"/>
    <w:basedOn w:val="DefaultParagraphFont"/>
    <w:rsid w:val="000F21E7"/>
  </w:style>
  <w:style w:type="paragraph" w:styleId="ListParagraph">
    <w:name w:val="List Paragraph"/>
    <w:basedOn w:val="Normal"/>
    <w:uiPriority w:val="34"/>
    <w:qFormat/>
    <w:rsid w:val="003438F6"/>
    <w:pPr>
      <w:ind w:left="72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1256067">
      <w:bodyDiv w:val="1"/>
      <w:marLeft w:val="0"/>
      <w:marRight w:val="0"/>
      <w:marTop w:val="0"/>
      <w:marBottom w:val="0"/>
      <w:divBdr>
        <w:top w:val="none" w:sz="0" w:space="0" w:color="auto"/>
        <w:left w:val="none" w:sz="0" w:space="0" w:color="auto"/>
        <w:bottom w:val="none" w:sz="0" w:space="0" w:color="auto"/>
        <w:right w:val="none" w:sz="0" w:space="0" w:color="auto"/>
      </w:divBdr>
    </w:div>
    <w:div w:id="2101557532">
      <w:bodyDiv w:val="1"/>
      <w:marLeft w:val="0"/>
      <w:marRight w:val="0"/>
      <w:marTop w:val="0"/>
      <w:marBottom w:val="0"/>
      <w:divBdr>
        <w:top w:val="none" w:sz="0" w:space="0" w:color="auto"/>
        <w:left w:val="none" w:sz="0" w:space="0" w:color="auto"/>
        <w:bottom w:val="none" w:sz="0" w:space="0" w:color="auto"/>
        <w:right w:val="none" w:sz="0" w:space="0" w:color="auto"/>
      </w:divBdr>
    </w:div>
    <w:div w:id="211343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2</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alizadeh</dc:creator>
  <cp:keywords/>
  <dc:description/>
  <cp:lastModifiedBy>b alizadeh</cp:lastModifiedBy>
  <cp:revision>1</cp:revision>
  <dcterms:created xsi:type="dcterms:W3CDTF">2021-05-28T10:42:00Z</dcterms:created>
  <dcterms:modified xsi:type="dcterms:W3CDTF">2021-05-28T17:12:00Z</dcterms:modified>
</cp:coreProperties>
</file>