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Pr="0033738E" w:rsidRDefault="00AF61EB" w:rsidP="0033738E">
      <w:pPr>
        <w:pStyle w:val="a5"/>
        <w:rPr>
          <w:rFonts w:eastAsia="MS PGothic"/>
          <w:b w:val="0"/>
          <w:color w:val="0000FF"/>
          <w:sz w:val="24"/>
          <w:szCs w:val="24"/>
        </w:rPr>
      </w:pPr>
      <w:r w:rsidRPr="0033738E">
        <w:rPr>
          <w:color w:val="0000FF"/>
          <w:sz w:val="24"/>
          <w:szCs w:val="24"/>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272"/>
      </w:tblGrid>
      <w:tr w:rsidR="003E217E" w:rsidRPr="0033738E" w:rsidTr="003E217E">
        <w:tc>
          <w:tcPr>
            <w:tcW w:w="7088" w:type="dxa"/>
            <w:vAlign w:val="bottom"/>
          </w:tcPr>
          <w:p w:rsidR="003E217E" w:rsidRPr="003E217E" w:rsidRDefault="003E217E" w:rsidP="003E217E">
            <w:pPr>
              <w:pStyle w:val="a6"/>
              <w:shd w:val="clear" w:color="auto" w:fill="FFFFFF"/>
              <w:rPr>
                <w:rFonts w:ascii="함초롬바탕" w:hint="eastAsia"/>
              </w:rPr>
            </w:pPr>
            <w:r w:rsidRPr="0033738E">
              <w:rPr>
                <w:rFonts w:ascii="Times New Roman" w:hAnsi="Times New Roman" w:cs="Times New Roman"/>
                <w:noProof/>
                <w:sz w:val="24"/>
                <w:szCs w:val="24"/>
              </w:rPr>
              <w:drawing>
                <wp:inline distT="0" distB="0" distL="0" distR="0" wp14:anchorId="50D28E55" wp14:editId="38AB375C">
                  <wp:extent cx="828000" cy="828000"/>
                  <wp:effectExtent l="0" t="0" r="0" b="0"/>
                  <wp:docPr id="2" name="그림 2" descr="EMB000005c86c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73420680" descr="EMB000005c86c1d"/>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9150" t="7332" r="7888" b="12916"/>
                          <a:stretch/>
                        </pic:blipFill>
                        <pic:spPr bwMode="auto">
                          <a:xfrm>
                            <a:off x="0" y="0"/>
                            <a:ext cx="828000" cy="828000"/>
                          </a:xfrm>
                          <a:prstGeom prst="rect">
                            <a:avLst/>
                          </a:prstGeom>
                          <a:noFill/>
                          <a:ln>
                            <a:noFill/>
                          </a:ln>
                          <a:extLst>
                            <a:ext uri="{53640926-AAD7-44D8-BBD7-CCE9431645EC}">
                              <a14:shadowObscured xmlns:a14="http://schemas.microsoft.com/office/drawing/2010/main"/>
                            </a:ext>
                          </a:extLst>
                        </pic:spPr>
                      </pic:pic>
                    </a:graphicData>
                  </a:graphic>
                </wp:inline>
              </w:drawing>
            </w:r>
            <w:r w:rsidRPr="0033738E">
              <w:rPr>
                <w:rFonts w:ascii="Times New Roman" w:hAnsi="Times New Roman" w:cs="Times New Roman"/>
                <w:noProof/>
                <w:sz w:val="24"/>
                <w:szCs w:val="24"/>
              </w:rPr>
              <w:drawing>
                <wp:inline distT="0" distB="0" distL="0" distR="0" wp14:anchorId="1B778E27" wp14:editId="54953DD1">
                  <wp:extent cx="795845" cy="828000"/>
                  <wp:effectExtent l="0" t="0" r="4445" b="0"/>
                  <wp:docPr id="3" name="그림 3" descr="EMB000005c86c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73421320" descr="EMB000005c86c20"/>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998" t="33938" r="16858" b="25754"/>
                          <a:stretch/>
                        </pic:blipFill>
                        <pic:spPr bwMode="auto">
                          <a:xfrm>
                            <a:off x="0" y="0"/>
                            <a:ext cx="795845" cy="828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FE5B5F2" wp14:editId="0A81E4AD">
                  <wp:extent cx="828000" cy="82800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0662" b="10662"/>
                          <a:stretch/>
                        </pic:blipFill>
                        <pic:spPr bwMode="auto">
                          <a:xfrm>
                            <a:off x="0" y="0"/>
                            <a:ext cx="828000" cy="828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t xml:space="preserve"> </w:t>
            </w:r>
            <w:r w:rsidRPr="003E217E">
              <w:rPr>
                <w:rFonts w:ascii="함초롬바탕"/>
                <w:noProof/>
              </w:rPr>
              <w:drawing>
                <wp:inline distT="0" distB="0" distL="0" distR="0" wp14:anchorId="33D4F2FB" wp14:editId="0B7A5078">
                  <wp:extent cx="828000" cy="828000"/>
                  <wp:effectExtent l="0" t="0" r="0" b="0"/>
                  <wp:docPr id="1" name="그림 1" descr="EMB000020c43b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88630104" descr="EMB000020c43be8"/>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0141" b="14859"/>
                          <a:stretch/>
                        </pic:blipFill>
                        <pic:spPr bwMode="auto">
                          <a:xfrm>
                            <a:off x="0" y="0"/>
                            <a:ext cx="828000" cy="828000"/>
                          </a:xfrm>
                          <a:prstGeom prst="rect">
                            <a:avLst/>
                          </a:prstGeom>
                          <a:noFill/>
                          <a:ln>
                            <a:noFill/>
                          </a:ln>
                          <a:extLst>
                            <a:ext uri="{53640926-AAD7-44D8-BBD7-CCE9431645EC}">
                              <a14:shadowObscured xmlns:a14="http://schemas.microsoft.com/office/drawing/2010/main"/>
                            </a:ext>
                          </a:extLst>
                        </pic:spPr>
                      </pic:pic>
                    </a:graphicData>
                  </a:graphic>
                </wp:inline>
              </w:drawing>
            </w:r>
            <w:r w:rsidRPr="0033738E">
              <w:rPr>
                <w:rFonts w:ascii="Times New Roman" w:hAnsi="Times New Roman" w:cs="Times New Roman"/>
                <w:noProof/>
                <w:sz w:val="24"/>
                <w:szCs w:val="24"/>
              </w:rPr>
              <w:drawing>
                <wp:inline distT="0" distB="0" distL="0" distR="0" wp14:anchorId="6E6DB16E" wp14:editId="013CBEC1">
                  <wp:extent cx="830408" cy="828000"/>
                  <wp:effectExtent l="0" t="0" r="8255" b="0"/>
                  <wp:docPr id="10" name="그림 10" descr="C:\Users\KKAMU_Office\AppData\Local\Microsoft\Windows\INetCache\Content.Word\peple_p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KAMU_Office\AppData\Local\Microsoft\Windows\INetCache\Content.Word\peple_pic4.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978" t="4253" r="4509" b="13456"/>
                          <a:stretch/>
                        </pic:blipFill>
                        <pic:spPr bwMode="auto">
                          <a:xfrm>
                            <a:off x="0" y="0"/>
                            <a:ext cx="830408" cy="82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72" w:type="dxa"/>
            <w:vAlign w:val="center"/>
          </w:tcPr>
          <w:p w:rsidR="003E217E" w:rsidRPr="0033738E" w:rsidRDefault="003E217E" w:rsidP="003E217E">
            <w:pPr>
              <w:jc w:val="right"/>
              <w:rPr>
                <w:rFonts w:eastAsia="MS PGothic"/>
                <w:b/>
                <w:color w:val="000000"/>
              </w:rPr>
            </w:pPr>
            <w:r w:rsidRPr="0033738E">
              <w:rPr>
                <w:noProof/>
              </w:rPr>
              <w:drawing>
                <wp:inline distT="0" distB="0" distL="0" distR="0" wp14:anchorId="37BFF579" wp14:editId="5A38EBA3">
                  <wp:extent cx="1162050" cy="1237836"/>
                  <wp:effectExtent l="0" t="0" r="0" b="635"/>
                  <wp:docPr id="4" name="그림 4" descr="C:\Users\KKAMU_Office\AppData\Local\Microsoft\Windows\INetCache\Content.Word\학과로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KAMU_Office\AppData\Local\Microsoft\Windows\INetCache\Content.Word\학과로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8160" cy="1254997"/>
                          </a:xfrm>
                          <a:prstGeom prst="rect">
                            <a:avLst/>
                          </a:prstGeom>
                          <a:noFill/>
                          <a:ln>
                            <a:noFill/>
                          </a:ln>
                        </pic:spPr>
                      </pic:pic>
                    </a:graphicData>
                  </a:graphic>
                </wp:inline>
              </w:drawing>
            </w:r>
          </w:p>
        </w:tc>
      </w:tr>
    </w:tbl>
    <w:p w:rsidR="00AF61EB" w:rsidRPr="0033738E" w:rsidRDefault="00AF61EB" w:rsidP="0033738E">
      <w:pPr>
        <w:rPr>
          <w:rFonts w:eastAsia="MS PGothic"/>
          <w:b/>
          <w:color w:val="000000"/>
        </w:rPr>
      </w:pPr>
    </w:p>
    <w:p w:rsidR="00AF61EB" w:rsidRPr="0033738E" w:rsidRDefault="00AF61EB" w:rsidP="0033738E">
      <w:pPr>
        <w:rPr>
          <w:rFonts w:eastAsia="MS PGothic"/>
          <w:b/>
          <w:color w:val="000000"/>
        </w:rPr>
      </w:pPr>
    </w:p>
    <w:p w:rsidR="00074C9C" w:rsidRPr="0033738E" w:rsidRDefault="008E0FCA" w:rsidP="0033738E">
      <w:pPr>
        <w:rPr>
          <w:rFonts w:eastAsia="MS PGothic"/>
          <w:b/>
          <w:color w:val="000000"/>
        </w:rPr>
      </w:pPr>
      <w:r w:rsidRPr="0033738E">
        <w:rPr>
          <w:rFonts w:eastAsiaTheme="minorEastAsia"/>
          <w:color w:val="000000"/>
        </w:rPr>
        <w:t xml:space="preserve">The Effects of </w:t>
      </w:r>
      <w:r w:rsidR="003E217E">
        <w:rPr>
          <w:rFonts w:eastAsiaTheme="minorEastAsia"/>
          <w:color w:val="000000"/>
        </w:rPr>
        <w:t>F</w:t>
      </w:r>
      <w:r w:rsidR="000B5175" w:rsidRPr="0033738E">
        <w:rPr>
          <w:rFonts w:eastAsiaTheme="minorEastAsia"/>
          <w:color w:val="000000"/>
        </w:rPr>
        <w:t xml:space="preserve">inger </w:t>
      </w:r>
      <w:r w:rsidRPr="0033738E">
        <w:rPr>
          <w:rFonts w:eastAsiaTheme="minorEastAsia"/>
          <w:color w:val="000000"/>
        </w:rPr>
        <w:t>ROM, Musc</w:t>
      </w:r>
      <w:r w:rsidR="000B5175" w:rsidRPr="0033738E">
        <w:rPr>
          <w:rFonts w:eastAsiaTheme="minorEastAsia"/>
          <w:color w:val="000000"/>
        </w:rPr>
        <w:t xml:space="preserve">le </w:t>
      </w:r>
      <w:r w:rsidRPr="0033738E">
        <w:rPr>
          <w:rFonts w:eastAsiaTheme="minorEastAsia"/>
          <w:color w:val="000000"/>
        </w:rPr>
        <w:t xml:space="preserve">Strength </w:t>
      </w:r>
      <w:r w:rsidRPr="00FA4781">
        <w:rPr>
          <w:rFonts w:eastAsiaTheme="minorEastAsia"/>
          <w:color w:val="000000" w:themeColor="text1"/>
        </w:rPr>
        <w:t xml:space="preserve">and Function </w:t>
      </w:r>
      <w:r w:rsidRPr="0033738E">
        <w:rPr>
          <w:rFonts w:eastAsiaTheme="minorEastAsia"/>
          <w:color w:val="000000"/>
        </w:rPr>
        <w:t>by Pneumatic Assisted Hand Exercise Device; Case Study</w:t>
      </w:r>
    </w:p>
    <w:p w:rsidR="005B4B32" w:rsidRPr="003E217E" w:rsidRDefault="00074C9C" w:rsidP="0033738E">
      <w:pPr>
        <w:rPr>
          <w:rFonts w:eastAsiaTheme="minorEastAsia" w:hint="eastAsia"/>
          <w:color w:val="000000"/>
        </w:rPr>
      </w:pPr>
      <w:r w:rsidRPr="0033738E">
        <w:rPr>
          <w:rFonts w:eastAsia="MS PGothic"/>
          <w:color w:val="000000"/>
        </w:rPr>
        <w:br/>
      </w:r>
      <w:proofErr w:type="spellStart"/>
      <w:r w:rsidR="003E217E">
        <w:rPr>
          <w:rFonts w:eastAsiaTheme="minorEastAsia"/>
          <w:color w:val="000000"/>
        </w:rPr>
        <w:t>Hye</w:t>
      </w:r>
      <w:proofErr w:type="spellEnd"/>
      <w:r w:rsidR="003E217E">
        <w:rPr>
          <w:rFonts w:eastAsiaTheme="minorEastAsia"/>
          <w:color w:val="000000"/>
        </w:rPr>
        <w:t>-</w:t>
      </w:r>
      <w:r w:rsidR="008E0FCA" w:rsidRPr="0033738E">
        <w:rPr>
          <w:rFonts w:eastAsiaTheme="minorEastAsia"/>
          <w:color w:val="000000"/>
        </w:rPr>
        <w:t>Jin Song</w:t>
      </w:r>
      <w:r w:rsidR="00CB3757" w:rsidRPr="00CB3757">
        <w:rPr>
          <w:rFonts w:eastAsiaTheme="minorEastAsia"/>
          <w:color w:val="000000"/>
          <w:vertAlign w:val="superscript"/>
        </w:rPr>
        <w:t>1</w:t>
      </w:r>
      <w:r w:rsidR="008E0FCA" w:rsidRPr="0033738E">
        <w:rPr>
          <w:rFonts w:eastAsiaTheme="minorEastAsia"/>
          <w:color w:val="000000"/>
        </w:rPr>
        <w:t>,</w:t>
      </w:r>
      <w:r w:rsidR="00CB3757">
        <w:rPr>
          <w:rFonts w:eastAsiaTheme="minorEastAsia"/>
          <w:color w:val="000000"/>
        </w:rPr>
        <w:t xml:space="preserve"> </w:t>
      </w:r>
      <w:proofErr w:type="spellStart"/>
      <w:r w:rsidR="008E0FCA" w:rsidRPr="0033738E">
        <w:rPr>
          <w:rFonts w:eastAsiaTheme="minorEastAsia"/>
          <w:color w:val="000000"/>
        </w:rPr>
        <w:t>Eun</w:t>
      </w:r>
      <w:r w:rsidR="003E217E">
        <w:rPr>
          <w:rFonts w:eastAsiaTheme="minorEastAsia"/>
          <w:color w:val="000000"/>
        </w:rPr>
        <w:t>-</w:t>
      </w:r>
      <w:r w:rsidR="008E0FCA" w:rsidRPr="0033738E">
        <w:rPr>
          <w:rFonts w:eastAsiaTheme="minorEastAsia"/>
          <w:color w:val="000000"/>
        </w:rPr>
        <w:t>Gyu</w:t>
      </w:r>
      <w:r w:rsidR="00B770F1" w:rsidRPr="0033738E">
        <w:rPr>
          <w:rFonts w:eastAsiaTheme="minorEastAsia"/>
          <w:color w:val="000000"/>
        </w:rPr>
        <w:t>n</w:t>
      </w:r>
      <w:proofErr w:type="spellEnd"/>
      <w:r w:rsidR="00B770F1" w:rsidRPr="0033738E">
        <w:rPr>
          <w:rFonts w:eastAsiaTheme="minorEastAsia"/>
          <w:color w:val="000000"/>
        </w:rPr>
        <w:t xml:space="preserve"> Yoon</w:t>
      </w:r>
      <w:r w:rsidR="00CB3757" w:rsidRPr="00CB3757">
        <w:rPr>
          <w:rFonts w:eastAsiaTheme="minorEastAsia"/>
          <w:color w:val="000000"/>
          <w:vertAlign w:val="superscript"/>
        </w:rPr>
        <w:t>1</w:t>
      </w:r>
      <w:r w:rsidR="00B770F1" w:rsidRPr="0033738E">
        <w:rPr>
          <w:rFonts w:eastAsiaTheme="minorEastAsia"/>
          <w:color w:val="000000"/>
        </w:rPr>
        <w:t xml:space="preserve">, </w:t>
      </w:r>
      <w:proofErr w:type="spellStart"/>
      <w:r w:rsidR="00B770F1" w:rsidRPr="0033738E">
        <w:rPr>
          <w:rFonts w:eastAsiaTheme="minorEastAsia"/>
          <w:color w:val="000000"/>
        </w:rPr>
        <w:t>Hee</w:t>
      </w:r>
      <w:r w:rsidR="003E217E">
        <w:rPr>
          <w:rFonts w:eastAsiaTheme="minorEastAsia"/>
          <w:color w:val="000000"/>
        </w:rPr>
        <w:t>-</w:t>
      </w:r>
      <w:r w:rsidR="00B770F1" w:rsidRPr="0033738E">
        <w:rPr>
          <w:rFonts w:eastAsiaTheme="minorEastAsia"/>
          <w:color w:val="000000"/>
        </w:rPr>
        <w:t>ju</w:t>
      </w:r>
      <w:proofErr w:type="spellEnd"/>
      <w:r w:rsidR="00B770F1" w:rsidRPr="0033738E">
        <w:rPr>
          <w:rFonts w:eastAsiaTheme="minorEastAsia"/>
          <w:color w:val="000000"/>
        </w:rPr>
        <w:t xml:space="preserve"> Yu</w:t>
      </w:r>
      <w:r w:rsidR="00CB3757" w:rsidRPr="00CB3757">
        <w:rPr>
          <w:rFonts w:eastAsiaTheme="minorEastAsia"/>
          <w:color w:val="000000"/>
          <w:vertAlign w:val="superscript"/>
        </w:rPr>
        <w:t>1</w:t>
      </w:r>
      <w:r w:rsidR="00CB3757">
        <w:rPr>
          <w:rFonts w:eastAsiaTheme="minorEastAsia"/>
          <w:color w:val="000000"/>
        </w:rPr>
        <w:t xml:space="preserve">, </w:t>
      </w:r>
      <w:proofErr w:type="spellStart"/>
      <w:r w:rsidR="003E217E">
        <w:rPr>
          <w:rFonts w:eastAsiaTheme="minorEastAsia"/>
          <w:color w:val="000000"/>
        </w:rPr>
        <w:t>Ji</w:t>
      </w:r>
      <w:proofErr w:type="spellEnd"/>
      <w:r w:rsidR="00CB3757">
        <w:rPr>
          <w:rFonts w:eastAsiaTheme="minorEastAsia"/>
          <w:color w:val="000000"/>
        </w:rPr>
        <w:t xml:space="preserve"> </w:t>
      </w:r>
      <w:r w:rsidR="003E217E">
        <w:rPr>
          <w:rFonts w:eastAsiaTheme="minorEastAsia"/>
          <w:color w:val="000000"/>
        </w:rPr>
        <w:t xml:space="preserve">Young </w:t>
      </w:r>
      <w:r w:rsidR="00CB3757">
        <w:rPr>
          <w:rFonts w:eastAsiaTheme="minorEastAsia"/>
          <w:color w:val="000000"/>
        </w:rPr>
        <w:t>Lim</w:t>
      </w:r>
      <w:r w:rsidR="00CB3757">
        <w:rPr>
          <w:rFonts w:eastAsiaTheme="minorEastAsia"/>
          <w:color w:val="000000"/>
          <w:vertAlign w:val="superscript"/>
        </w:rPr>
        <w:t>2</w:t>
      </w:r>
      <w:r w:rsidR="00CB3757" w:rsidRPr="0033738E">
        <w:rPr>
          <w:rFonts w:eastAsiaTheme="minorEastAsia"/>
          <w:color w:val="000000"/>
        </w:rPr>
        <w:t>,</w:t>
      </w:r>
      <w:r w:rsidR="00CB3757">
        <w:rPr>
          <w:rFonts w:eastAsiaTheme="minorEastAsia"/>
          <w:color w:val="000000"/>
        </w:rPr>
        <w:t xml:space="preserve"> </w:t>
      </w:r>
      <w:proofErr w:type="spellStart"/>
      <w:r w:rsidR="00CB3757" w:rsidRPr="0033738E">
        <w:rPr>
          <w:rFonts w:eastAsiaTheme="minorEastAsia"/>
          <w:color w:val="000000"/>
        </w:rPr>
        <w:t>Dae</w:t>
      </w:r>
      <w:proofErr w:type="spellEnd"/>
      <w:r w:rsidR="00CB3757" w:rsidRPr="0033738E">
        <w:rPr>
          <w:rFonts w:eastAsiaTheme="minorEastAsia"/>
          <w:color w:val="000000"/>
        </w:rPr>
        <w:t>-Sung Park</w:t>
      </w:r>
      <w:r w:rsidR="00CB3757" w:rsidRPr="00CB3757">
        <w:rPr>
          <w:rFonts w:eastAsiaTheme="minorEastAsia"/>
          <w:color w:val="000000"/>
          <w:vertAlign w:val="superscript"/>
        </w:rPr>
        <w:t>1</w:t>
      </w:r>
    </w:p>
    <w:p w:rsidR="008E2F78" w:rsidRPr="0033738E" w:rsidRDefault="008E2F78" w:rsidP="0033738E">
      <w:pPr>
        <w:rPr>
          <w:rFonts w:eastAsia="MS PGothic"/>
          <w:color w:val="000000"/>
        </w:rPr>
      </w:pPr>
    </w:p>
    <w:p w:rsidR="00DC433A" w:rsidRDefault="00CB3757" w:rsidP="0033738E">
      <w:pPr>
        <w:rPr>
          <w:rFonts w:eastAsiaTheme="minorEastAsia"/>
          <w:color w:val="000000"/>
        </w:rPr>
      </w:pPr>
      <w:r w:rsidRPr="00CB3757">
        <w:rPr>
          <w:rFonts w:eastAsiaTheme="minorEastAsia"/>
          <w:color w:val="000000"/>
          <w:vertAlign w:val="superscript"/>
        </w:rPr>
        <w:t>1</w:t>
      </w:r>
      <w:r w:rsidR="00E37C8C">
        <w:rPr>
          <w:rFonts w:eastAsiaTheme="minorEastAsia" w:hint="eastAsia"/>
          <w:color w:val="000000"/>
        </w:rPr>
        <w:t>Department of</w:t>
      </w:r>
      <w:r w:rsidR="00E37C8C">
        <w:rPr>
          <w:rFonts w:eastAsiaTheme="minorEastAsia"/>
          <w:color w:val="000000"/>
        </w:rPr>
        <w:t xml:space="preserve"> Physical T</w:t>
      </w:r>
      <w:r w:rsidR="00E37C8C" w:rsidRPr="0033738E">
        <w:rPr>
          <w:rFonts w:eastAsiaTheme="minorEastAsia"/>
          <w:color w:val="000000"/>
        </w:rPr>
        <w:t>herapy</w:t>
      </w:r>
      <w:r w:rsidR="00E37C8C">
        <w:rPr>
          <w:rFonts w:eastAsiaTheme="minorEastAsia" w:hint="eastAsia"/>
          <w:color w:val="000000"/>
        </w:rPr>
        <w:t xml:space="preserve">, </w:t>
      </w:r>
      <w:proofErr w:type="spellStart"/>
      <w:r w:rsidR="008E0FCA" w:rsidRPr="0033738E">
        <w:rPr>
          <w:rFonts w:eastAsiaTheme="minorEastAsia"/>
          <w:color w:val="000000"/>
        </w:rPr>
        <w:t>Konyang</w:t>
      </w:r>
      <w:proofErr w:type="spellEnd"/>
      <w:r w:rsidR="008E0FCA" w:rsidRPr="0033738E">
        <w:rPr>
          <w:rFonts w:eastAsiaTheme="minorEastAsia"/>
          <w:color w:val="000000"/>
        </w:rPr>
        <w:t xml:space="preserve"> </w:t>
      </w:r>
      <w:r>
        <w:rPr>
          <w:rFonts w:eastAsia="MS PGothic"/>
          <w:color w:val="000000"/>
        </w:rPr>
        <w:t>University</w:t>
      </w:r>
      <w:r w:rsidR="00DC433A" w:rsidRPr="0033738E">
        <w:rPr>
          <w:rFonts w:eastAsia="MS PGothic"/>
          <w:color w:val="000000"/>
        </w:rPr>
        <w:t xml:space="preserve">, </w:t>
      </w:r>
      <w:proofErr w:type="spellStart"/>
      <w:r w:rsidR="008E0FCA" w:rsidRPr="0033738E">
        <w:rPr>
          <w:rFonts w:eastAsiaTheme="minorEastAsia"/>
          <w:color w:val="000000"/>
        </w:rPr>
        <w:t>Da</w:t>
      </w:r>
      <w:r w:rsidR="00B770F1" w:rsidRPr="0033738E">
        <w:rPr>
          <w:rFonts w:eastAsiaTheme="minorEastAsia"/>
          <w:color w:val="000000"/>
        </w:rPr>
        <w:t>e</w:t>
      </w:r>
      <w:r w:rsidR="008E0FCA" w:rsidRPr="0033738E">
        <w:rPr>
          <w:rFonts w:eastAsiaTheme="minorEastAsia"/>
          <w:color w:val="000000"/>
        </w:rPr>
        <w:t>jeon</w:t>
      </w:r>
      <w:proofErr w:type="spellEnd"/>
      <w:r w:rsidR="008E0FCA" w:rsidRPr="0033738E">
        <w:rPr>
          <w:rFonts w:eastAsia="MS PGothic"/>
          <w:color w:val="000000"/>
        </w:rPr>
        <w:t xml:space="preserve">, </w:t>
      </w:r>
      <w:r w:rsidR="008E0FCA" w:rsidRPr="0033738E">
        <w:rPr>
          <w:rFonts w:eastAsiaTheme="minorEastAsia"/>
          <w:color w:val="000000"/>
        </w:rPr>
        <w:t>Republic of Korea</w:t>
      </w:r>
    </w:p>
    <w:p w:rsidR="00CB3757" w:rsidRPr="0033738E" w:rsidRDefault="00CB3757" w:rsidP="00CB3757">
      <w:pPr>
        <w:rPr>
          <w:rFonts w:eastAsiaTheme="minorEastAsia"/>
          <w:color w:val="000000"/>
        </w:rPr>
      </w:pPr>
      <w:r>
        <w:rPr>
          <w:rFonts w:eastAsiaTheme="minorEastAsia"/>
          <w:color w:val="000000"/>
          <w:vertAlign w:val="superscript"/>
        </w:rPr>
        <w:t>2</w:t>
      </w:r>
      <w:r>
        <w:rPr>
          <w:rFonts w:eastAsiaTheme="minorEastAsia" w:hint="eastAsia"/>
          <w:color w:val="000000"/>
        </w:rPr>
        <w:t>Department of</w:t>
      </w:r>
      <w:r>
        <w:rPr>
          <w:rFonts w:eastAsiaTheme="minorEastAsia"/>
          <w:color w:val="000000"/>
        </w:rPr>
        <w:t xml:space="preserve"> </w:t>
      </w:r>
      <w:r>
        <w:rPr>
          <w:rFonts w:eastAsiaTheme="minorEastAsia"/>
          <w:color w:val="000000"/>
        </w:rPr>
        <w:t xml:space="preserve">Graduate </w:t>
      </w:r>
      <w:r>
        <w:rPr>
          <w:rFonts w:eastAsiaTheme="minorEastAsia"/>
          <w:color w:val="000000"/>
        </w:rPr>
        <w:t>Physical T</w:t>
      </w:r>
      <w:r w:rsidRPr="0033738E">
        <w:rPr>
          <w:rFonts w:eastAsiaTheme="minorEastAsia"/>
          <w:color w:val="000000"/>
        </w:rPr>
        <w:t>herapy</w:t>
      </w:r>
      <w:r>
        <w:rPr>
          <w:rFonts w:eastAsiaTheme="minorEastAsia" w:hint="eastAsia"/>
          <w:color w:val="000000"/>
        </w:rPr>
        <w:t xml:space="preserve">, </w:t>
      </w:r>
      <w:proofErr w:type="spellStart"/>
      <w:r w:rsidRPr="0033738E">
        <w:rPr>
          <w:rFonts w:eastAsiaTheme="minorEastAsia"/>
          <w:color w:val="000000"/>
        </w:rPr>
        <w:t>Konyang</w:t>
      </w:r>
      <w:proofErr w:type="spellEnd"/>
      <w:r w:rsidRPr="0033738E">
        <w:rPr>
          <w:rFonts w:eastAsiaTheme="minorEastAsia"/>
          <w:color w:val="000000"/>
        </w:rPr>
        <w:t xml:space="preserve"> </w:t>
      </w:r>
      <w:r>
        <w:rPr>
          <w:rFonts w:eastAsia="MS PGothic"/>
          <w:color w:val="000000"/>
        </w:rPr>
        <w:t>University</w:t>
      </w:r>
      <w:r w:rsidRPr="0033738E">
        <w:rPr>
          <w:rFonts w:eastAsia="MS PGothic"/>
          <w:color w:val="000000"/>
        </w:rPr>
        <w:t xml:space="preserve">, </w:t>
      </w:r>
      <w:proofErr w:type="spellStart"/>
      <w:r w:rsidRPr="0033738E">
        <w:rPr>
          <w:rFonts w:eastAsiaTheme="minorEastAsia"/>
          <w:color w:val="000000"/>
        </w:rPr>
        <w:t>Daejeon</w:t>
      </w:r>
      <w:proofErr w:type="spellEnd"/>
      <w:r w:rsidRPr="0033738E">
        <w:rPr>
          <w:rFonts w:eastAsia="MS PGothic"/>
          <w:color w:val="000000"/>
        </w:rPr>
        <w:t xml:space="preserve">, </w:t>
      </w:r>
      <w:r w:rsidRPr="0033738E">
        <w:rPr>
          <w:rFonts w:eastAsiaTheme="minorEastAsia"/>
          <w:color w:val="000000"/>
        </w:rPr>
        <w:t>Republic of Korea</w:t>
      </w:r>
    </w:p>
    <w:p w:rsidR="00CB3757" w:rsidRPr="00CB3757" w:rsidRDefault="00CB3757" w:rsidP="0033738E">
      <w:pPr>
        <w:rPr>
          <w:rFonts w:eastAsiaTheme="minorEastAsia"/>
          <w:color w:val="000000"/>
        </w:rPr>
      </w:pPr>
    </w:p>
    <w:p w:rsidR="00DC433A" w:rsidRPr="00CB3757" w:rsidRDefault="00DC433A" w:rsidP="0033738E">
      <w:pPr>
        <w:jc w:val="center"/>
        <w:rPr>
          <w:color w:val="0000FF"/>
        </w:rPr>
      </w:pPr>
    </w:p>
    <w:p w:rsidR="00363668" w:rsidRPr="0033738E" w:rsidRDefault="008E0FCA" w:rsidP="00E37C8C">
      <w:pPr>
        <w:pStyle w:val="1"/>
        <w:widowControl/>
        <w:wordWrap/>
        <w:spacing w:line="240" w:lineRule="auto"/>
        <w:ind w:left="0"/>
        <w:rPr>
          <w:rFonts w:ascii="Times New Roman" w:hAnsi="Times New Roman" w:cs="Times New Roman"/>
          <w:sz w:val="24"/>
          <w:szCs w:val="24"/>
        </w:rPr>
      </w:pPr>
      <w:r w:rsidRPr="0033738E">
        <w:rPr>
          <w:rFonts w:ascii="Times New Roman" w:hAnsi="Times New Roman" w:cs="Times New Roman"/>
          <w:sz w:val="24"/>
          <w:szCs w:val="24"/>
        </w:rPr>
        <w:t>The aim of th</w:t>
      </w:r>
      <w:r w:rsidR="00B770F1" w:rsidRPr="0033738E">
        <w:rPr>
          <w:rFonts w:ascii="Times New Roman" w:hAnsi="Times New Roman" w:cs="Times New Roman"/>
          <w:sz w:val="24"/>
          <w:szCs w:val="24"/>
        </w:rPr>
        <w:t xml:space="preserve">is study was to improve the </w:t>
      </w:r>
      <w:r w:rsidRPr="0033738E">
        <w:rPr>
          <w:rFonts w:ascii="Times New Roman" w:hAnsi="Times New Roman" w:cs="Times New Roman"/>
          <w:sz w:val="24"/>
          <w:szCs w:val="24"/>
        </w:rPr>
        <w:t>range of motion</w:t>
      </w:r>
      <w:r w:rsidR="00B770F1" w:rsidRPr="0033738E">
        <w:rPr>
          <w:rFonts w:ascii="Times New Roman" w:hAnsi="Times New Roman" w:cs="Times New Roman"/>
          <w:sz w:val="24"/>
          <w:szCs w:val="24"/>
        </w:rPr>
        <w:t xml:space="preserve"> (ROM</w:t>
      </w:r>
      <w:r w:rsidRPr="0033738E">
        <w:rPr>
          <w:rFonts w:ascii="Times New Roman" w:hAnsi="Times New Roman" w:cs="Times New Roman"/>
          <w:sz w:val="24"/>
          <w:szCs w:val="24"/>
        </w:rPr>
        <w:t xml:space="preserve">), strength, function of finger. A </w:t>
      </w:r>
      <w:r w:rsidR="00E37C8C">
        <w:rPr>
          <w:rFonts w:ascii="Times New Roman" w:hAnsi="Times New Roman" w:cs="Times New Roman"/>
          <w:sz w:val="24"/>
          <w:szCs w:val="24"/>
        </w:rPr>
        <w:t>study is conducted by the</w:t>
      </w:r>
      <w:r w:rsidRPr="0033738E">
        <w:rPr>
          <w:rFonts w:ascii="Times New Roman" w:hAnsi="Times New Roman" w:cs="Times New Roman"/>
          <w:sz w:val="24"/>
          <w:szCs w:val="24"/>
        </w:rPr>
        <w:t xml:space="preserve"> exercise device with a patient who has finger contracture due to burn injury. The exercise device used in this study is to maintain mobility, prevent the development of the contracture and promote the functionality of hand.</w:t>
      </w:r>
      <w:r w:rsidR="00B770F1" w:rsidRPr="0033738E">
        <w:rPr>
          <w:rFonts w:ascii="Times New Roman" w:hAnsi="Times New Roman" w:cs="Times New Roman"/>
          <w:sz w:val="24"/>
          <w:szCs w:val="24"/>
        </w:rPr>
        <w:t xml:space="preserve"> </w:t>
      </w:r>
      <w:r w:rsidRPr="0033738E">
        <w:rPr>
          <w:rFonts w:ascii="Times New Roman" w:hAnsi="Times New Roman" w:cs="Times New Roman"/>
          <w:sz w:val="24"/>
          <w:szCs w:val="24"/>
        </w:rPr>
        <w:t>This study was conducted one p</w:t>
      </w:r>
      <w:r w:rsidR="00B770F1" w:rsidRPr="0033738E">
        <w:rPr>
          <w:rFonts w:ascii="Times New Roman" w:hAnsi="Times New Roman" w:cs="Times New Roman"/>
          <w:sz w:val="24"/>
          <w:szCs w:val="24"/>
        </w:rPr>
        <w:t xml:space="preserve">atient with </w:t>
      </w:r>
      <w:r w:rsidRPr="0033738E">
        <w:rPr>
          <w:rFonts w:ascii="Times New Roman" w:hAnsi="Times New Roman" w:cs="Times New Roman"/>
          <w:sz w:val="24"/>
          <w:szCs w:val="24"/>
        </w:rPr>
        <w:t>Limited of range of motion</w:t>
      </w:r>
      <w:r w:rsidR="000B5175" w:rsidRPr="0033738E">
        <w:rPr>
          <w:rFonts w:ascii="Times New Roman" w:hAnsi="Times New Roman" w:cs="Times New Roman"/>
          <w:sz w:val="24"/>
          <w:szCs w:val="24"/>
        </w:rPr>
        <w:t xml:space="preserve"> </w:t>
      </w:r>
      <w:r w:rsidR="00B770F1" w:rsidRPr="0033738E">
        <w:rPr>
          <w:rFonts w:ascii="Times New Roman" w:hAnsi="Times New Roman" w:cs="Times New Roman"/>
          <w:sz w:val="24"/>
          <w:szCs w:val="24"/>
        </w:rPr>
        <w:t>(LROM</w:t>
      </w:r>
      <w:r w:rsidRPr="0033738E">
        <w:rPr>
          <w:rFonts w:ascii="Times New Roman" w:hAnsi="Times New Roman" w:cs="Times New Roman"/>
          <w:sz w:val="24"/>
          <w:szCs w:val="24"/>
        </w:rPr>
        <w:t xml:space="preserve">) of </w:t>
      </w:r>
      <w:proofErr w:type="spellStart"/>
      <w:r w:rsidRPr="0033738E">
        <w:rPr>
          <w:rFonts w:ascii="Times New Roman" w:hAnsi="Times New Roman" w:cs="Times New Roman"/>
          <w:sz w:val="24"/>
          <w:szCs w:val="24"/>
        </w:rPr>
        <w:t>interphalangeal</w:t>
      </w:r>
      <w:proofErr w:type="spellEnd"/>
      <w:r w:rsidRPr="0033738E">
        <w:rPr>
          <w:rFonts w:ascii="Times New Roman" w:hAnsi="Times New Roman" w:cs="Times New Roman"/>
          <w:sz w:val="24"/>
          <w:szCs w:val="24"/>
        </w:rPr>
        <w:t xml:space="preserve"> joint in chronic</w:t>
      </w:r>
      <w:r w:rsidR="000B5175" w:rsidRPr="0033738E">
        <w:rPr>
          <w:rFonts w:ascii="Times New Roman" w:hAnsi="Times New Roman" w:cs="Times New Roman"/>
          <w:sz w:val="24"/>
          <w:szCs w:val="24"/>
        </w:rPr>
        <w:t xml:space="preserve"> after 20 years from</w:t>
      </w:r>
      <w:r w:rsidRPr="0033738E">
        <w:rPr>
          <w:rFonts w:ascii="Times New Roman" w:hAnsi="Times New Roman" w:cs="Times New Roman"/>
          <w:sz w:val="24"/>
          <w:szCs w:val="24"/>
        </w:rPr>
        <w:t xml:space="preserve"> electrical burn injury in hand, </w:t>
      </w:r>
      <w:proofErr w:type="gramStart"/>
      <w:r w:rsidRPr="0033738E">
        <w:rPr>
          <w:rFonts w:ascii="Times New Roman" w:hAnsi="Times New Roman" w:cs="Times New Roman"/>
          <w:sz w:val="24"/>
          <w:szCs w:val="24"/>
        </w:rPr>
        <w:t>A</w:t>
      </w:r>
      <w:proofErr w:type="gramEnd"/>
      <w:r w:rsidRPr="0033738E">
        <w:rPr>
          <w:rFonts w:ascii="Times New Roman" w:hAnsi="Times New Roman" w:cs="Times New Roman"/>
          <w:sz w:val="24"/>
          <w:szCs w:val="24"/>
        </w:rPr>
        <w:t xml:space="preserve"> patient performed Pneumatic assisted Hand Exercise </w:t>
      </w:r>
      <w:r w:rsidR="00E37C8C">
        <w:rPr>
          <w:rFonts w:ascii="Times New Roman" w:hAnsi="Times New Roman" w:cs="Times New Roman"/>
          <w:sz w:val="24"/>
          <w:szCs w:val="24"/>
        </w:rPr>
        <w:t>(</w:t>
      </w:r>
      <w:proofErr w:type="spellStart"/>
      <w:r w:rsidR="00E37C8C">
        <w:rPr>
          <w:rFonts w:ascii="Times New Roman" w:hAnsi="Times New Roman" w:cs="Times New Roman"/>
          <w:sz w:val="24"/>
          <w:szCs w:val="24"/>
        </w:rPr>
        <w:t>PaHE</w:t>
      </w:r>
      <w:proofErr w:type="spellEnd"/>
      <w:r w:rsidR="00E37C8C">
        <w:rPr>
          <w:rFonts w:ascii="Times New Roman" w:hAnsi="Times New Roman" w:cs="Times New Roman"/>
          <w:sz w:val="24"/>
          <w:szCs w:val="24"/>
        </w:rPr>
        <w:t xml:space="preserve">) </w:t>
      </w:r>
      <w:r w:rsidR="00B770F1" w:rsidRPr="0033738E">
        <w:rPr>
          <w:rFonts w:ascii="Times New Roman" w:hAnsi="Times New Roman" w:cs="Times New Roman"/>
          <w:sz w:val="24"/>
          <w:szCs w:val="24"/>
        </w:rPr>
        <w:t>device</w:t>
      </w:r>
      <w:r w:rsidRPr="0033738E">
        <w:rPr>
          <w:rFonts w:ascii="Times New Roman" w:hAnsi="Times New Roman" w:cs="Times New Roman"/>
          <w:sz w:val="24"/>
          <w:szCs w:val="24"/>
        </w:rPr>
        <w:t xml:space="preserve"> for eight weeks.</w:t>
      </w:r>
      <w:r w:rsidR="00B770F1" w:rsidRPr="0033738E">
        <w:rPr>
          <w:rFonts w:ascii="Times New Roman" w:hAnsi="Times New Roman" w:cs="Times New Roman"/>
          <w:sz w:val="24"/>
          <w:szCs w:val="24"/>
        </w:rPr>
        <w:t xml:space="preserve"> </w:t>
      </w:r>
      <w:r w:rsidRPr="0033738E">
        <w:rPr>
          <w:rFonts w:ascii="Times New Roman" w:hAnsi="Times New Roman" w:cs="Times New Roman"/>
          <w:sz w:val="24"/>
          <w:szCs w:val="24"/>
        </w:rPr>
        <w:t>We measured ROM, strength and function of 2</w:t>
      </w:r>
      <w:r w:rsidRPr="0033738E">
        <w:rPr>
          <w:rFonts w:ascii="Times New Roman" w:hAnsi="Times New Roman" w:cs="Times New Roman"/>
          <w:sz w:val="24"/>
          <w:szCs w:val="24"/>
          <w:vertAlign w:val="superscript"/>
        </w:rPr>
        <w:t>nd</w:t>
      </w:r>
      <w:r w:rsidRPr="0033738E">
        <w:rPr>
          <w:rFonts w:ascii="Times New Roman" w:hAnsi="Times New Roman" w:cs="Times New Roman"/>
          <w:sz w:val="24"/>
          <w:szCs w:val="24"/>
        </w:rPr>
        <w:t>, 3</w:t>
      </w:r>
      <w:r w:rsidRPr="0033738E">
        <w:rPr>
          <w:rFonts w:ascii="Times New Roman" w:hAnsi="Times New Roman" w:cs="Times New Roman"/>
          <w:sz w:val="24"/>
          <w:szCs w:val="24"/>
          <w:vertAlign w:val="superscript"/>
        </w:rPr>
        <w:t>rd</w:t>
      </w:r>
      <w:r w:rsidRPr="0033738E">
        <w:rPr>
          <w:rFonts w:ascii="Times New Roman" w:hAnsi="Times New Roman" w:cs="Times New Roman"/>
          <w:sz w:val="24"/>
          <w:szCs w:val="24"/>
        </w:rPr>
        <w:t xml:space="preserve"> finger at pre-</w:t>
      </w:r>
      <w:r w:rsidR="00B770F1" w:rsidRPr="0033738E">
        <w:rPr>
          <w:rFonts w:ascii="Times New Roman" w:hAnsi="Times New Roman" w:cs="Times New Roman"/>
          <w:sz w:val="24"/>
          <w:szCs w:val="24"/>
        </w:rPr>
        <w:t>posttest</w:t>
      </w:r>
      <w:r w:rsidRPr="0033738E">
        <w:rPr>
          <w:rFonts w:ascii="Times New Roman" w:hAnsi="Times New Roman" w:cs="Times New Roman"/>
          <w:sz w:val="24"/>
          <w:szCs w:val="24"/>
        </w:rPr>
        <w:t>.</w:t>
      </w:r>
      <w:r w:rsidR="00B770F1" w:rsidRPr="0033738E">
        <w:rPr>
          <w:rFonts w:ascii="Times New Roman" w:hAnsi="Times New Roman" w:cs="Times New Roman"/>
          <w:sz w:val="24"/>
          <w:szCs w:val="24"/>
        </w:rPr>
        <w:t xml:space="preserve"> </w:t>
      </w:r>
      <w:r w:rsidRPr="0033738E">
        <w:rPr>
          <w:rFonts w:ascii="Times New Roman" w:hAnsi="Times New Roman" w:cs="Times New Roman"/>
          <w:sz w:val="24"/>
          <w:szCs w:val="24"/>
        </w:rPr>
        <w:t xml:space="preserve">After eight-week rehabilitation by </w:t>
      </w:r>
      <w:proofErr w:type="spellStart"/>
      <w:r w:rsidRPr="0033738E">
        <w:rPr>
          <w:rFonts w:ascii="Times New Roman" w:hAnsi="Times New Roman" w:cs="Times New Roman"/>
          <w:sz w:val="24"/>
          <w:szCs w:val="24"/>
        </w:rPr>
        <w:t>PaHE</w:t>
      </w:r>
      <w:proofErr w:type="spellEnd"/>
      <w:r w:rsidRPr="0033738E">
        <w:rPr>
          <w:rFonts w:ascii="Times New Roman" w:hAnsi="Times New Roman" w:cs="Times New Roman"/>
          <w:sz w:val="24"/>
          <w:szCs w:val="24"/>
        </w:rPr>
        <w:t xml:space="preserve"> showed improvemen</w:t>
      </w:r>
      <w:r w:rsidR="00E37C8C">
        <w:rPr>
          <w:rFonts w:ascii="Times New Roman" w:hAnsi="Times New Roman" w:cs="Times New Roman"/>
          <w:sz w:val="24"/>
          <w:szCs w:val="24"/>
        </w:rPr>
        <w:t xml:space="preserve">t </w:t>
      </w:r>
      <w:r w:rsidR="00E37C8C" w:rsidRPr="00CB3757">
        <w:rPr>
          <w:rFonts w:ascii="Times New Roman" w:hAnsi="Times New Roman" w:cs="Times New Roman"/>
          <w:color w:val="000000" w:themeColor="text1"/>
          <w:sz w:val="24"/>
          <w:szCs w:val="24"/>
        </w:rPr>
        <w:t xml:space="preserve">on </w:t>
      </w:r>
      <w:r w:rsidRPr="00CB3757">
        <w:rPr>
          <w:rFonts w:ascii="Times New Roman" w:eastAsia="맑은 고딕" w:hAnsi="Times New Roman" w:cs="Times New Roman"/>
          <w:color w:val="000000" w:themeColor="text1"/>
          <w:kern w:val="2"/>
          <w:sz w:val="24"/>
          <w:szCs w:val="24"/>
          <w:shd w:val="clear" w:color="auto" w:fill="FFFFFF"/>
        </w:rPr>
        <w:t>2</w:t>
      </w:r>
      <w:r w:rsidRPr="00CB3757">
        <w:rPr>
          <w:rFonts w:ascii="Times New Roman" w:eastAsia="맑은 고딕" w:hAnsi="Times New Roman" w:cs="Times New Roman"/>
          <w:color w:val="000000" w:themeColor="text1"/>
          <w:kern w:val="2"/>
          <w:sz w:val="24"/>
          <w:szCs w:val="24"/>
          <w:shd w:val="clear" w:color="auto" w:fill="FFFFFF"/>
          <w:vertAlign w:val="superscript"/>
        </w:rPr>
        <w:t>nd</w:t>
      </w:r>
      <w:r w:rsidR="00B770F1" w:rsidRPr="00CB3757">
        <w:rPr>
          <w:rFonts w:ascii="Times New Roman" w:hAnsi="Times New Roman" w:cs="Times New Roman"/>
          <w:color w:val="000000" w:themeColor="text1"/>
          <w:sz w:val="24"/>
          <w:szCs w:val="24"/>
        </w:rPr>
        <w:t xml:space="preserve"> </w:t>
      </w:r>
      <w:r w:rsidRPr="00CB3757">
        <w:rPr>
          <w:rFonts w:ascii="Times New Roman" w:eastAsia="한양신명조" w:hAnsi="Times New Roman" w:cs="Times New Roman"/>
          <w:color w:val="000000" w:themeColor="text1"/>
          <w:sz w:val="24"/>
          <w:szCs w:val="24"/>
        </w:rPr>
        <w:t xml:space="preserve">DIP </w:t>
      </w:r>
      <w:r w:rsidR="00E37C8C" w:rsidRPr="00CB3757">
        <w:rPr>
          <w:rFonts w:ascii="Times New Roman" w:eastAsia="한양신명조" w:hAnsi="Times New Roman" w:cs="Times New Roman"/>
          <w:color w:val="000000" w:themeColor="text1"/>
          <w:sz w:val="24"/>
          <w:szCs w:val="24"/>
        </w:rPr>
        <w:t>ROM (</w:t>
      </w:r>
      <w:proofErr w:type="spellStart"/>
      <w:r w:rsidRPr="00CB3757">
        <w:rPr>
          <w:rFonts w:ascii="Times New Roman" w:eastAsia="한양신명조" w:hAnsi="Times New Roman" w:cs="Times New Roman"/>
          <w:color w:val="000000" w:themeColor="text1"/>
          <w:sz w:val="24"/>
          <w:szCs w:val="24"/>
        </w:rPr>
        <w:t>ext</w:t>
      </w:r>
      <w:proofErr w:type="spellEnd"/>
      <w:r w:rsidRPr="00CB3757">
        <w:rPr>
          <w:rFonts w:ascii="Times New Roman" w:eastAsia="한양신명조" w:hAnsi="Times New Roman" w:cs="Times New Roman"/>
          <w:color w:val="000000" w:themeColor="text1"/>
          <w:sz w:val="24"/>
          <w:szCs w:val="24"/>
        </w:rPr>
        <w:t xml:space="preserve"> 35</w:t>
      </w:r>
      <w:r w:rsidR="0025046D" w:rsidRPr="00CB3757">
        <w:rPr>
          <w:rFonts w:ascii="굴림" w:cs="Times New Roman" w:hint="eastAsia"/>
          <w:color w:val="000000" w:themeColor="text1"/>
          <w:sz w:val="24"/>
          <w:szCs w:val="24"/>
        </w:rPr>
        <w:t>°</w:t>
      </w:r>
      <w:r w:rsidRPr="00CB3757">
        <w:rPr>
          <w:rFonts w:ascii="Times New Roman" w:eastAsia="한양신명조" w:hAnsi="Times New Roman" w:cs="Times New Roman"/>
          <w:color w:val="000000" w:themeColor="text1"/>
          <w:sz w:val="24"/>
          <w:szCs w:val="24"/>
        </w:rPr>
        <w:t>, flex 5</w:t>
      </w:r>
      <w:r w:rsidR="0025046D" w:rsidRPr="00CB3757">
        <w:rPr>
          <w:rFonts w:ascii="굴림" w:cs="Times New Roman" w:hint="eastAsia"/>
          <w:color w:val="000000" w:themeColor="text1"/>
          <w:sz w:val="24"/>
          <w:szCs w:val="24"/>
        </w:rPr>
        <w:t>°</w:t>
      </w:r>
      <w:r w:rsidR="00E37C8C" w:rsidRPr="00CB3757">
        <w:rPr>
          <w:rFonts w:ascii="Times New Roman" w:eastAsia="한양신명조" w:hAnsi="Times New Roman" w:cs="Times New Roman"/>
          <w:color w:val="000000" w:themeColor="text1"/>
          <w:sz w:val="24"/>
          <w:szCs w:val="24"/>
        </w:rPr>
        <w:t>)</w:t>
      </w:r>
      <w:r w:rsidRPr="00CB3757">
        <w:rPr>
          <w:rFonts w:ascii="Times New Roman" w:eastAsia="한양신명조" w:hAnsi="Times New Roman" w:cs="Times New Roman"/>
          <w:color w:val="000000" w:themeColor="text1"/>
          <w:sz w:val="24"/>
          <w:szCs w:val="24"/>
        </w:rPr>
        <w:t xml:space="preserve">, PIP </w:t>
      </w:r>
      <w:r w:rsidR="00E37C8C" w:rsidRPr="00CB3757">
        <w:rPr>
          <w:rFonts w:ascii="Times New Roman" w:eastAsia="한양신명조" w:hAnsi="Times New Roman" w:cs="Times New Roman"/>
          <w:color w:val="000000" w:themeColor="text1"/>
          <w:sz w:val="24"/>
          <w:szCs w:val="24"/>
        </w:rPr>
        <w:t>ROM (</w:t>
      </w:r>
      <w:proofErr w:type="spellStart"/>
      <w:r w:rsidRPr="00CB3757">
        <w:rPr>
          <w:rFonts w:ascii="Times New Roman" w:eastAsia="한양신명조" w:hAnsi="Times New Roman" w:cs="Times New Roman"/>
          <w:color w:val="000000" w:themeColor="text1"/>
          <w:sz w:val="24"/>
          <w:szCs w:val="24"/>
        </w:rPr>
        <w:t>ext</w:t>
      </w:r>
      <w:proofErr w:type="spellEnd"/>
      <w:r w:rsidRPr="00CB3757">
        <w:rPr>
          <w:rFonts w:ascii="Times New Roman" w:eastAsia="한양신명조" w:hAnsi="Times New Roman" w:cs="Times New Roman"/>
          <w:color w:val="000000" w:themeColor="text1"/>
          <w:sz w:val="24"/>
          <w:szCs w:val="24"/>
        </w:rPr>
        <w:t xml:space="preserve"> 22.5</w:t>
      </w:r>
      <w:r w:rsidR="0025046D" w:rsidRPr="00CB3757">
        <w:rPr>
          <w:rFonts w:ascii="굴림" w:cs="Times New Roman" w:hint="eastAsia"/>
          <w:color w:val="000000" w:themeColor="text1"/>
          <w:sz w:val="24"/>
          <w:szCs w:val="24"/>
        </w:rPr>
        <w:t>°</w:t>
      </w:r>
      <w:r w:rsidRPr="00CB3757">
        <w:rPr>
          <w:rFonts w:ascii="Times New Roman" w:eastAsia="한양신명조" w:hAnsi="Times New Roman" w:cs="Times New Roman"/>
          <w:color w:val="000000" w:themeColor="text1"/>
          <w:sz w:val="24"/>
          <w:szCs w:val="24"/>
        </w:rPr>
        <w:t xml:space="preserve"> flex 15</w:t>
      </w:r>
      <w:r w:rsidR="0025046D" w:rsidRPr="00CB3757">
        <w:rPr>
          <w:rFonts w:ascii="굴림" w:cs="Times New Roman" w:hint="eastAsia"/>
          <w:color w:val="000000" w:themeColor="text1"/>
          <w:sz w:val="24"/>
          <w:szCs w:val="24"/>
        </w:rPr>
        <w:t>°</w:t>
      </w:r>
      <w:r w:rsidR="00E37C8C" w:rsidRPr="00CB3757">
        <w:rPr>
          <w:rFonts w:ascii="굴림" w:cs="Times New Roman" w:hint="eastAsia"/>
          <w:color w:val="000000" w:themeColor="text1"/>
          <w:sz w:val="24"/>
          <w:szCs w:val="24"/>
        </w:rPr>
        <w:t>)</w:t>
      </w:r>
      <w:r w:rsidR="00E37C8C" w:rsidRPr="00CB3757">
        <w:rPr>
          <w:rFonts w:ascii="굴림" w:cs="Times New Roman"/>
          <w:color w:val="000000" w:themeColor="text1"/>
          <w:sz w:val="24"/>
          <w:szCs w:val="24"/>
        </w:rPr>
        <w:t>,</w:t>
      </w:r>
      <w:r w:rsidRPr="00CB3757">
        <w:rPr>
          <w:rFonts w:ascii="Times New Roman" w:eastAsia="한양신명조" w:hAnsi="Times New Roman" w:cs="Times New Roman"/>
          <w:color w:val="000000" w:themeColor="text1"/>
          <w:sz w:val="24"/>
          <w:szCs w:val="24"/>
        </w:rPr>
        <w:t xml:space="preserve"> </w:t>
      </w:r>
      <w:r w:rsidRPr="00CB3757">
        <w:rPr>
          <w:rFonts w:ascii="Times New Roman" w:eastAsia="맑은 고딕" w:hAnsi="Times New Roman" w:cs="Times New Roman"/>
          <w:color w:val="000000" w:themeColor="text1"/>
          <w:kern w:val="2"/>
          <w:sz w:val="24"/>
          <w:szCs w:val="24"/>
          <w:shd w:val="clear" w:color="auto" w:fill="FFFFFF"/>
        </w:rPr>
        <w:t>3</w:t>
      </w:r>
      <w:r w:rsidRPr="00CB3757">
        <w:rPr>
          <w:rFonts w:ascii="Times New Roman" w:eastAsia="맑은 고딕" w:hAnsi="Times New Roman" w:cs="Times New Roman"/>
          <w:color w:val="000000" w:themeColor="text1"/>
          <w:kern w:val="2"/>
          <w:sz w:val="24"/>
          <w:szCs w:val="24"/>
          <w:shd w:val="clear" w:color="auto" w:fill="FFFFFF"/>
          <w:vertAlign w:val="superscript"/>
        </w:rPr>
        <w:t>rd</w:t>
      </w:r>
      <w:r w:rsidR="00B770F1" w:rsidRPr="00CB3757">
        <w:rPr>
          <w:rFonts w:ascii="Times New Roman" w:eastAsia="맑은 고딕" w:hAnsi="Times New Roman" w:cs="Times New Roman"/>
          <w:color w:val="000000" w:themeColor="text1"/>
          <w:kern w:val="2"/>
          <w:sz w:val="24"/>
          <w:szCs w:val="24"/>
          <w:shd w:val="clear" w:color="auto" w:fill="FFFFFF"/>
          <w:vertAlign w:val="superscript"/>
        </w:rPr>
        <w:t xml:space="preserve"> </w:t>
      </w:r>
      <w:r w:rsidRPr="00CB3757">
        <w:rPr>
          <w:rFonts w:ascii="Times New Roman" w:eastAsia="한양신명조" w:hAnsi="Times New Roman" w:cs="Times New Roman"/>
          <w:color w:val="000000" w:themeColor="text1"/>
          <w:sz w:val="24"/>
          <w:szCs w:val="24"/>
        </w:rPr>
        <w:t xml:space="preserve">DIP </w:t>
      </w:r>
      <w:r w:rsidR="00E37C8C" w:rsidRPr="00CB3757">
        <w:rPr>
          <w:rFonts w:ascii="Times New Roman" w:eastAsia="한양신명조" w:hAnsi="Times New Roman" w:cs="Times New Roman"/>
          <w:color w:val="000000" w:themeColor="text1"/>
          <w:sz w:val="24"/>
          <w:szCs w:val="24"/>
        </w:rPr>
        <w:t>ROM (</w:t>
      </w:r>
      <w:proofErr w:type="spellStart"/>
      <w:r w:rsidRPr="00CB3757">
        <w:rPr>
          <w:rFonts w:ascii="Times New Roman" w:eastAsia="한양신명조" w:hAnsi="Times New Roman" w:cs="Times New Roman"/>
          <w:color w:val="000000" w:themeColor="text1"/>
          <w:sz w:val="24"/>
          <w:szCs w:val="24"/>
        </w:rPr>
        <w:t>ext</w:t>
      </w:r>
      <w:proofErr w:type="spellEnd"/>
      <w:r w:rsidRPr="00CB3757">
        <w:rPr>
          <w:rFonts w:ascii="Times New Roman" w:eastAsia="한양신명조" w:hAnsi="Times New Roman" w:cs="Times New Roman"/>
          <w:color w:val="000000" w:themeColor="text1"/>
          <w:sz w:val="24"/>
          <w:szCs w:val="24"/>
        </w:rPr>
        <w:t xml:space="preserve"> 42.5</w:t>
      </w:r>
      <w:r w:rsidR="0025046D" w:rsidRPr="00CB3757">
        <w:rPr>
          <w:rFonts w:ascii="굴림" w:cs="Times New Roman" w:hint="eastAsia"/>
          <w:color w:val="000000" w:themeColor="text1"/>
          <w:sz w:val="24"/>
          <w:szCs w:val="24"/>
        </w:rPr>
        <w:t>°</w:t>
      </w:r>
      <w:r w:rsidRPr="00CB3757">
        <w:rPr>
          <w:rFonts w:ascii="Times New Roman" w:eastAsia="한양신명조" w:hAnsi="Times New Roman" w:cs="Times New Roman"/>
          <w:color w:val="000000" w:themeColor="text1"/>
          <w:sz w:val="24"/>
          <w:szCs w:val="24"/>
        </w:rPr>
        <w:t>, flex 2.5</w:t>
      </w:r>
      <w:r w:rsidR="0025046D" w:rsidRPr="00CB3757">
        <w:rPr>
          <w:rFonts w:ascii="굴림" w:cs="Times New Roman" w:hint="eastAsia"/>
          <w:color w:val="000000" w:themeColor="text1"/>
          <w:sz w:val="24"/>
          <w:szCs w:val="24"/>
        </w:rPr>
        <w:t>°</w:t>
      </w:r>
      <w:r w:rsidR="00E37C8C" w:rsidRPr="00CB3757">
        <w:rPr>
          <w:rFonts w:ascii="굴림" w:cs="Times New Roman" w:hint="eastAsia"/>
          <w:color w:val="000000" w:themeColor="text1"/>
          <w:sz w:val="24"/>
          <w:szCs w:val="24"/>
        </w:rPr>
        <w:t>)</w:t>
      </w:r>
      <w:r w:rsidRPr="00CB3757">
        <w:rPr>
          <w:rFonts w:ascii="Times New Roman" w:eastAsia="한양신명조" w:hAnsi="Times New Roman" w:cs="Times New Roman"/>
          <w:color w:val="000000" w:themeColor="text1"/>
          <w:sz w:val="24"/>
          <w:szCs w:val="24"/>
        </w:rPr>
        <w:t xml:space="preserve">, PIP </w:t>
      </w:r>
      <w:r w:rsidR="00E37C8C" w:rsidRPr="00CB3757">
        <w:rPr>
          <w:rFonts w:ascii="Times New Roman" w:eastAsia="한양신명조" w:hAnsi="Times New Roman" w:cs="Times New Roman"/>
          <w:color w:val="000000" w:themeColor="text1"/>
          <w:sz w:val="24"/>
          <w:szCs w:val="24"/>
        </w:rPr>
        <w:t>ROM (</w:t>
      </w:r>
      <w:proofErr w:type="spellStart"/>
      <w:r w:rsidRPr="00CB3757">
        <w:rPr>
          <w:rFonts w:ascii="Times New Roman" w:eastAsia="한양신명조" w:hAnsi="Times New Roman" w:cs="Times New Roman"/>
          <w:color w:val="000000" w:themeColor="text1"/>
          <w:sz w:val="24"/>
          <w:szCs w:val="24"/>
        </w:rPr>
        <w:t>ext</w:t>
      </w:r>
      <w:proofErr w:type="spellEnd"/>
      <w:r w:rsidRPr="00CB3757">
        <w:rPr>
          <w:rFonts w:ascii="Times New Roman" w:eastAsia="한양신명조" w:hAnsi="Times New Roman" w:cs="Times New Roman"/>
          <w:color w:val="000000" w:themeColor="text1"/>
          <w:sz w:val="24"/>
          <w:szCs w:val="24"/>
        </w:rPr>
        <w:t xml:space="preserve"> 27.5</w:t>
      </w:r>
      <w:r w:rsidR="0025046D" w:rsidRPr="00CB3757">
        <w:rPr>
          <w:rFonts w:ascii="굴림" w:cs="Times New Roman" w:hint="eastAsia"/>
          <w:color w:val="000000" w:themeColor="text1"/>
          <w:sz w:val="24"/>
          <w:szCs w:val="24"/>
        </w:rPr>
        <w:t>°</w:t>
      </w:r>
      <w:r w:rsidRPr="00CB3757">
        <w:rPr>
          <w:rFonts w:ascii="Times New Roman" w:eastAsia="한양신명조" w:hAnsi="Times New Roman" w:cs="Times New Roman"/>
          <w:color w:val="000000" w:themeColor="text1"/>
          <w:sz w:val="24"/>
          <w:szCs w:val="24"/>
        </w:rPr>
        <w:t>, flex 5</w:t>
      </w:r>
      <w:r w:rsidR="0025046D" w:rsidRPr="00CB3757">
        <w:rPr>
          <w:rFonts w:ascii="굴림" w:cs="Times New Roman" w:hint="eastAsia"/>
          <w:color w:val="000000" w:themeColor="text1"/>
          <w:sz w:val="24"/>
          <w:szCs w:val="24"/>
        </w:rPr>
        <w:t>°</w:t>
      </w:r>
      <w:r w:rsidR="00E37C8C" w:rsidRPr="00CB3757">
        <w:rPr>
          <w:rFonts w:ascii="굴림" w:cs="Times New Roman" w:hint="eastAsia"/>
          <w:color w:val="000000" w:themeColor="text1"/>
          <w:sz w:val="24"/>
          <w:szCs w:val="24"/>
        </w:rPr>
        <w:t>)</w:t>
      </w:r>
      <w:r w:rsidRPr="00CB3757">
        <w:rPr>
          <w:rFonts w:ascii="Times New Roman" w:eastAsia="한양신명조" w:hAnsi="Times New Roman" w:cs="Times New Roman"/>
          <w:color w:val="000000" w:themeColor="text1"/>
          <w:sz w:val="24"/>
          <w:szCs w:val="24"/>
        </w:rPr>
        <w:t xml:space="preserve">, </w:t>
      </w:r>
      <w:r w:rsidRPr="00CB3757">
        <w:rPr>
          <w:rFonts w:ascii="Times New Roman" w:eastAsia="맑은 고딕" w:hAnsi="Times New Roman" w:cs="Times New Roman"/>
          <w:color w:val="000000" w:themeColor="text1"/>
          <w:kern w:val="2"/>
          <w:sz w:val="24"/>
          <w:szCs w:val="24"/>
          <w:shd w:val="clear" w:color="auto" w:fill="FFFFFF"/>
        </w:rPr>
        <w:t>2</w:t>
      </w:r>
      <w:r w:rsidRPr="00CB3757">
        <w:rPr>
          <w:rFonts w:ascii="Times New Roman" w:eastAsia="맑은 고딕" w:hAnsi="Times New Roman" w:cs="Times New Roman"/>
          <w:color w:val="000000" w:themeColor="text1"/>
          <w:kern w:val="2"/>
          <w:sz w:val="24"/>
          <w:szCs w:val="24"/>
          <w:shd w:val="clear" w:color="auto" w:fill="FFFFFF"/>
          <w:vertAlign w:val="superscript"/>
        </w:rPr>
        <w:t>nd</w:t>
      </w:r>
      <w:r w:rsidR="00B770F1" w:rsidRPr="00CB3757">
        <w:rPr>
          <w:rFonts w:ascii="Times New Roman" w:eastAsia="맑은 고딕" w:hAnsi="Times New Roman" w:cs="Times New Roman"/>
          <w:color w:val="000000" w:themeColor="text1"/>
          <w:kern w:val="2"/>
          <w:sz w:val="24"/>
          <w:szCs w:val="24"/>
          <w:shd w:val="clear" w:color="auto" w:fill="FFFFFF"/>
          <w:vertAlign w:val="superscript"/>
        </w:rPr>
        <w:t xml:space="preserve"> </w:t>
      </w:r>
      <w:r w:rsidR="00B770F1" w:rsidRPr="00CB3757">
        <w:rPr>
          <w:rFonts w:ascii="Times New Roman" w:eastAsia="한양신명조" w:hAnsi="Times New Roman" w:cs="Times New Roman"/>
          <w:color w:val="000000" w:themeColor="text1"/>
          <w:sz w:val="24"/>
          <w:szCs w:val="24"/>
        </w:rPr>
        <w:t>finger s</w:t>
      </w:r>
      <w:r w:rsidRPr="00CB3757">
        <w:rPr>
          <w:rFonts w:ascii="Times New Roman" w:eastAsia="한양신명조" w:hAnsi="Times New Roman" w:cs="Times New Roman"/>
          <w:color w:val="000000" w:themeColor="text1"/>
          <w:sz w:val="24"/>
          <w:szCs w:val="24"/>
        </w:rPr>
        <w:t xml:space="preserve">trength </w:t>
      </w:r>
      <w:r w:rsidR="00E37C8C" w:rsidRPr="00CB3757">
        <w:rPr>
          <w:rFonts w:ascii="Times New Roman" w:eastAsia="한양신명조" w:hAnsi="Times New Roman" w:cs="Times New Roman"/>
          <w:color w:val="000000" w:themeColor="text1"/>
          <w:sz w:val="24"/>
          <w:szCs w:val="24"/>
        </w:rPr>
        <w:t>(</w:t>
      </w:r>
      <w:r w:rsidRPr="00CB3757">
        <w:rPr>
          <w:rFonts w:ascii="Times New Roman" w:eastAsia="한양신명조" w:hAnsi="Times New Roman" w:cs="Times New Roman"/>
          <w:color w:val="000000" w:themeColor="text1"/>
          <w:sz w:val="24"/>
          <w:szCs w:val="24"/>
        </w:rPr>
        <w:t>pre 56.1</w:t>
      </w:r>
      <w:r w:rsidR="00E37C8C" w:rsidRPr="00CB3757">
        <w:rPr>
          <w:rFonts w:ascii="Times New Roman" w:eastAsia="한양신명조" w:hAnsi="Times New Roman" w:cs="Times New Roman"/>
          <w:color w:val="000000" w:themeColor="text1"/>
          <w:sz w:val="24"/>
          <w:szCs w:val="24"/>
        </w:rPr>
        <w:t>nm,</w:t>
      </w:r>
      <w:r w:rsidRPr="00CB3757">
        <w:rPr>
          <w:rFonts w:ascii="Times New Roman" w:eastAsia="한양신명조" w:hAnsi="Times New Roman" w:cs="Times New Roman"/>
          <w:color w:val="000000" w:themeColor="text1"/>
          <w:sz w:val="24"/>
          <w:szCs w:val="24"/>
        </w:rPr>
        <w:t xml:space="preserve"> post 101.5</w:t>
      </w:r>
      <w:r w:rsidR="00E37C8C" w:rsidRPr="00CB3757">
        <w:rPr>
          <w:rFonts w:ascii="Times New Roman" w:eastAsia="한양신명조" w:hAnsi="Times New Roman" w:cs="Times New Roman"/>
          <w:color w:val="000000" w:themeColor="text1"/>
          <w:sz w:val="24"/>
          <w:szCs w:val="24"/>
        </w:rPr>
        <w:t>nm)</w:t>
      </w:r>
      <w:r w:rsidRPr="00CB3757">
        <w:rPr>
          <w:rFonts w:ascii="Times New Roman" w:eastAsia="한양신명조" w:hAnsi="Times New Roman" w:cs="Times New Roman"/>
          <w:color w:val="000000" w:themeColor="text1"/>
          <w:sz w:val="24"/>
          <w:szCs w:val="24"/>
        </w:rPr>
        <w:t xml:space="preserve">, </w:t>
      </w:r>
      <w:r w:rsidRPr="00CB3757">
        <w:rPr>
          <w:rFonts w:ascii="Times New Roman" w:eastAsia="맑은 고딕" w:hAnsi="Times New Roman" w:cs="Times New Roman"/>
          <w:color w:val="000000" w:themeColor="text1"/>
          <w:kern w:val="2"/>
          <w:sz w:val="24"/>
          <w:szCs w:val="24"/>
          <w:shd w:val="clear" w:color="auto" w:fill="FFFFFF"/>
        </w:rPr>
        <w:t>3</w:t>
      </w:r>
      <w:r w:rsidRPr="00CB3757">
        <w:rPr>
          <w:rFonts w:ascii="Times New Roman" w:eastAsia="맑은 고딕" w:hAnsi="Times New Roman" w:cs="Times New Roman"/>
          <w:color w:val="000000" w:themeColor="text1"/>
          <w:kern w:val="2"/>
          <w:sz w:val="24"/>
          <w:szCs w:val="24"/>
          <w:shd w:val="clear" w:color="auto" w:fill="FFFFFF"/>
          <w:vertAlign w:val="superscript"/>
        </w:rPr>
        <w:t xml:space="preserve">rd </w:t>
      </w:r>
      <w:r w:rsidR="00B770F1" w:rsidRPr="00CB3757">
        <w:rPr>
          <w:rFonts w:ascii="Times New Roman" w:eastAsia="한양신명조" w:hAnsi="Times New Roman" w:cs="Times New Roman"/>
          <w:color w:val="000000" w:themeColor="text1"/>
          <w:sz w:val="24"/>
          <w:szCs w:val="24"/>
        </w:rPr>
        <w:t>finger s</w:t>
      </w:r>
      <w:r w:rsidRPr="00CB3757">
        <w:rPr>
          <w:rFonts w:ascii="Times New Roman" w:eastAsia="한양신명조" w:hAnsi="Times New Roman" w:cs="Times New Roman"/>
          <w:color w:val="000000" w:themeColor="text1"/>
          <w:sz w:val="24"/>
          <w:szCs w:val="24"/>
        </w:rPr>
        <w:t xml:space="preserve">trength </w:t>
      </w:r>
      <w:r w:rsidR="00E37C8C" w:rsidRPr="00CB3757">
        <w:rPr>
          <w:rFonts w:ascii="Times New Roman" w:eastAsia="한양신명조" w:hAnsi="Times New Roman" w:cs="Times New Roman"/>
          <w:color w:val="000000" w:themeColor="text1"/>
          <w:sz w:val="24"/>
          <w:szCs w:val="24"/>
        </w:rPr>
        <w:t>(</w:t>
      </w:r>
      <w:r w:rsidRPr="00CB3757">
        <w:rPr>
          <w:rFonts w:ascii="Times New Roman" w:eastAsia="한양신명조" w:hAnsi="Times New Roman" w:cs="Times New Roman"/>
          <w:color w:val="000000" w:themeColor="text1"/>
          <w:sz w:val="24"/>
          <w:szCs w:val="24"/>
        </w:rPr>
        <w:t>pre 75.9</w:t>
      </w:r>
      <w:r w:rsidR="00E37C8C" w:rsidRPr="00CB3757">
        <w:rPr>
          <w:rFonts w:ascii="Times New Roman" w:eastAsia="한양신명조" w:hAnsi="Times New Roman" w:cs="Times New Roman"/>
          <w:color w:val="000000" w:themeColor="text1"/>
          <w:sz w:val="24"/>
          <w:szCs w:val="24"/>
        </w:rPr>
        <w:t>nm</w:t>
      </w:r>
      <w:r w:rsidRPr="00CB3757">
        <w:rPr>
          <w:rFonts w:ascii="Times New Roman" w:eastAsia="한양신명조" w:hAnsi="Times New Roman" w:cs="Times New Roman"/>
          <w:color w:val="000000" w:themeColor="text1"/>
          <w:sz w:val="24"/>
          <w:szCs w:val="24"/>
        </w:rPr>
        <w:t>, post 120.5</w:t>
      </w:r>
      <w:r w:rsidR="00E37C8C" w:rsidRPr="00CB3757">
        <w:rPr>
          <w:rFonts w:ascii="Times New Roman" w:eastAsia="한양신명조" w:hAnsi="Times New Roman" w:cs="Times New Roman"/>
          <w:color w:val="000000" w:themeColor="text1"/>
          <w:sz w:val="24"/>
          <w:szCs w:val="24"/>
        </w:rPr>
        <w:t>nm</w:t>
      </w:r>
      <w:r w:rsidRPr="00CB3757">
        <w:rPr>
          <w:rFonts w:ascii="Times New Roman" w:eastAsia="한양신명조" w:hAnsi="Times New Roman" w:cs="Times New Roman"/>
          <w:color w:val="000000" w:themeColor="text1"/>
          <w:sz w:val="24"/>
          <w:szCs w:val="24"/>
        </w:rPr>
        <w:t xml:space="preserve">) </w:t>
      </w:r>
      <w:r w:rsidR="00E37C8C" w:rsidRPr="00CB3757">
        <w:rPr>
          <w:rFonts w:ascii="Times New Roman" w:eastAsia="한양신명조" w:hAnsi="Times New Roman" w:cs="Times New Roman"/>
          <w:color w:val="000000" w:themeColor="text1"/>
          <w:sz w:val="24"/>
          <w:szCs w:val="24"/>
        </w:rPr>
        <w:t xml:space="preserve">and </w:t>
      </w:r>
      <w:proofErr w:type="spellStart"/>
      <w:r w:rsidR="0033738E" w:rsidRPr="00CB3757">
        <w:rPr>
          <w:rFonts w:ascii="Times New Roman" w:eastAsia="한양신명조" w:hAnsi="Times New Roman" w:cs="Times New Roman"/>
          <w:color w:val="000000" w:themeColor="text1"/>
          <w:sz w:val="24"/>
          <w:szCs w:val="24"/>
        </w:rPr>
        <w:t>Jebsen</w:t>
      </w:r>
      <w:proofErr w:type="spellEnd"/>
      <w:r w:rsidR="0033738E" w:rsidRPr="00CB3757">
        <w:rPr>
          <w:rFonts w:ascii="Times New Roman" w:eastAsia="한양신명조" w:hAnsi="Times New Roman" w:cs="Times New Roman"/>
          <w:color w:val="000000" w:themeColor="text1"/>
          <w:sz w:val="24"/>
          <w:szCs w:val="24"/>
        </w:rPr>
        <w:t xml:space="preserve">-Taylor Hand Function Test score </w:t>
      </w:r>
      <w:r w:rsidR="00E37C8C" w:rsidRPr="00CB3757">
        <w:rPr>
          <w:rFonts w:ascii="Times New Roman" w:eastAsia="한양신명조" w:hAnsi="Times New Roman" w:cs="Times New Roman"/>
          <w:color w:val="000000" w:themeColor="text1"/>
          <w:sz w:val="24"/>
          <w:szCs w:val="24"/>
        </w:rPr>
        <w:t>(</w:t>
      </w:r>
      <w:r w:rsidR="0033738E" w:rsidRPr="00CB3757">
        <w:rPr>
          <w:rFonts w:ascii="Times New Roman" w:eastAsia="한양신명조" w:hAnsi="Times New Roman" w:cs="Times New Roman"/>
          <w:color w:val="000000" w:themeColor="text1"/>
          <w:sz w:val="24"/>
          <w:szCs w:val="24"/>
        </w:rPr>
        <w:t>pre 46</w:t>
      </w:r>
      <w:r w:rsidR="00E37C8C" w:rsidRPr="00CB3757">
        <w:rPr>
          <w:rFonts w:ascii="Times New Roman" w:eastAsia="한양신명조" w:hAnsi="Times New Roman" w:cs="Times New Roman"/>
          <w:color w:val="000000" w:themeColor="text1"/>
          <w:sz w:val="24"/>
          <w:szCs w:val="24"/>
        </w:rPr>
        <w:t xml:space="preserve"> score</w:t>
      </w:r>
      <w:r w:rsidR="0033738E" w:rsidRPr="00CB3757">
        <w:rPr>
          <w:rFonts w:ascii="Times New Roman" w:eastAsia="한양신명조" w:hAnsi="Times New Roman" w:cs="Times New Roman"/>
          <w:color w:val="000000" w:themeColor="text1"/>
          <w:sz w:val="24"/>
          <w:szCs w:val="24"/>
        </w:rPr>
        <w:t>, post 54</w:t>
      </w:r>
      <w:r w:rsidR="00E37C8C" w:rsidRPr="00CB3757">
        <w:rPr>
          <w:rFonts w:ascii="Times New Roman" w:eastAsia="한양신명조" w:hAnsi="Times New Roman" w:cs="Times New Roman"/>
          <w:color w:val="000000" w:themeColor="text1"/>
          <w:sz w:val="24"/>
          <w:szCs w:val="24"/>
        </w:rPr>
        <w:t xml:space="preserve"> score</w:t>
      </w:r>
      <w:r w:rsidR="0033738E" w:rsidRPr="00CB3757">
        <w:rPr>
          <w:rFonts w:ascii="Times New Roman" w:eastAsia="한양신명조" w:hAnsi="Times New Roman" w:cs="Times New Roman"/>
          <w:color w:val="000000" w:themeColor="text1"/>
          <w:sz w:val="24"/>
          <w:szCs w:val="24"/>
        </w:rPr>
        <w:t>)</w:t>
      </w:r>
      <w:r w:rsidR="0033738E" w:rsidRPr="00CB3757">
        <w:rPr>
          <w:rFonts w:ascii="Times New Roman" w:eastAsia="한양견명조" w:hAnsi="Times New Roman" w:cs="Times New Roman"/>
          <w:color w:val="000000" w:themeColor="text1"/>
          <w:sz w:val="24"/>
          <w:szCs w:val="24"/>
        </w:rPr>
        <w:t xml:space="preserve"> </w:t>
      </w:r>
      <w:r w:rsidRPr="00CB3757">
        <w:rPr>
          <w:rFonts w:ascii="Times New Roman" w:eastAsia="한양신명조" w:hAnsi="Times New Roman" w:cs="Times New Roman"/>
          <w:color w:val="000000" w:themeColor="text1"/>
          <w:sz w:val="24"/>
          <w:szCs w:val="24"/>
        </w:rPr>
        <w:t xml:space="preserve">of fingers. </w:t>
      </w:r>
      <w:r w:rsidR="00BF3043" w:rsidRPr="00CB3757">
        <w:rPr>
          <w:rFonts w:ascii="Times New Roman" w:eastAsia="한양신명조" w:hAnsi="Times New Roman" w:cs="Times New Roman"/>
          <w:color w:val="000000" w:themeColor="text1"/>
          <w:sz w:val="24"/>
          <w:szCs w:val="24"/>
        </w:rPr>
        <w:t>The</w:t>
      </w:r>
      <w:r w:rsidR="00E37C8C" w:rsidRPr="00CB3757">
        <w:rPr>
          <w:rFonts w:ascii="Times New Roman" w:eastAsia="한양신명조" w:hAnsi="Times New Roman" w:cs="Times New Roman"/>
          <w:color w:val="000000" w:themeColor="text1"/>
          <w:sz w:val="24"/>
          <w:szCs w:val="24"/>
        </w:rPr>
        <w:t xml:space="preserve"> </w:t>
      </w:r>
      <w:proofErr w:type="spellStart"/>
      <w:r w:rsidR="00E37C8C" w:rsidRPr="00CB3757">
        <w:rPr>
          <w:rFonts w:ascii="Times New Roman" w:eastAsia="한양신명조" w:hAnsi="Times New Roman" w:cs="Times New Roman"/>
          <w:color w:val="000000" w:themeColor="text1"/>
          <w:sz w:val="24"/>
          <w:szCs w:val="24"/>
        </w:rPr>
        <w:t>PaHE</w:t>
      </w:r>
      <w:proofErr w:type="spellEnd"/>
      <w:r w:rsidR="00BF3043" w:rsidRPr="00CB3757">
        <w:rPr>
          <w:rFonts w:ascii="Times New Roman" w:eastAsia="한양신명조" w:hAnsi="Times New Roman" w:cs="Times New Roman"/>
          <w:color w:val="000000" w:themeColor="text1"/>
          <w:sz w:val="24"/>
          <w:szCs w:val="24"/>
        </w:rPr>
        <w:t xml:space="preserve"> device </w:t>
      </w:r>
      <w:r w:rsidR="00BF3043" w:rsidRPr="0033738E">
        <w:rPr>
          <w:rFonts w:ascii="Times New Roman" w:eastAsia="한양신명조" w:hAnsi="Times New Roman" w:cs="Times New Roman"/>
          <w:sz w:val="24"/>
          <w:szCs w:val="24"/>
        </w:rPr>
        <w:t>i</w:t>
      </w:r>
      <w:r w:rsidR="00E37C8C">
        <w:rPr>
          <w:rFonts w:ascii="Times New Roman" w:eastAsia="한양신명조" w:hAnsi="Times New Roman" w:cs="Times New Roman"/>
          <w:sz w:val="24"/>
          <w:szCs w:val="24"/>
        </w:rPr>
        <w:t xml:space="preserve">s useful to rehabilitation for a </w:t>
      </w:r>
      <w:r w:rsidR="00BF3043" w:rsidRPr="0033738E">
        <w:rPr>
          <w:rFonts w:ascii="Times New Roman" w:eastAsia="한양신명조" w:hAnsi="Times New Roman" w:cs="Times New Roman"/>
          <w:sz w:val="24"/>
          <w:szCs w:val="24"/>
        </w:rPr>
        <w:t>patient</w:t>
      </w:r>
      <w:r w:rsidR="00E37C8C">
        <w:rPr>
          <w:rFonts w:ascii="Times New Roman" w:eastAsia="한양신명조" w:hAnsi="Times New Roman" w:cs="Times New Roman"/>
          <w:sz w:val="24"/>
          <w:szCs w:val="24"/>
        </w:rPr>
        <w:t xml:space="preserve"> with LOM of finger</w:t>
      </w:r>
      <w:r w:rsidR="00BF3043" w:rsidRPr="0033738E">
        <w:rPr>
          <w:rFonts w:ascii="Times New Roman" w:eastAsia="한양신명조" w:hAnsi="Times New Roman" w:cs="Times New Roman"/>
          <w:sz w:val="24"/>
          <w:szCs w:val="24"/>
        </w:rPr>
        <w:t xml:space="preserve">. </w:t>
      </w:r>
      <w:r w:rsidR="00E37C8C" w:rsidRPr="0033738E">
        <w:rPr>
          <w:rFonts w:ascii="Times New Roman" w:eastAsia="한양신명조" w:hAnsi="Times New Roman" w:cs="Times New Roman"/>
          <w:sz w:val="24"/>
          <w:szCs w:val="24"/>
        </w:rPr>
        <w:t>We</w:t>
      </w:r>
      <w:r w:rsidR="00BF3043" w:rsidRPr="0033738E">
        <w:rPr>
          <w:rFonts w:ascii="Times New Roman" w:eastAsia="한양신명조" w:hAnsi="Times New Roman" w:cs="Times New Roman"/>
          <w:sz w:val="24"/>
          <w:szCs w:val="24"/>
        </w:rPr>
        <w:t xml:space="preserve"> had only one subject. </w:t>
      </w:r>
      <w:r w:rsidR="000B5175" w:rsidRPr="0033738E">
        <w:rPr>
          <w:rFonts w:ascii="Times New Roman" w:eastAsia="한양신명조" w:hAnsi="Times New Roman" w:cs="Times New Roman"/>
          <w:sz w:val="24"/>
          <w:szCs w:val="24"/>
        </w:rPr>
        <w:t>T</w:t>
      </w:r>
      <w:r w:rsidR="00BF3043" w:rsidRPr="0033738E">
        <w:rPr>
          <w:rFonts w:ascii="Times New Roman" w:eastAsia="한양신명조" w:hAnsi="Times New Roman" w:cs="Times New Roman"/>
          <w:sz w:val="24"/>
          <w:szCs w:val="24"/>
        </w:rPr>
        <w:t xml:space="preserve">he air tube of </w:t>
      </w:r>
      <w:proofErr w:type="spellStart"/>
      <w:r w:rsidR="00BF3043" w:rsidRPr="0033738E">
        <w:rPr>
          <w:rFonts w:ascii="Times New Roman" w:eastAsia="한양신명조" w:hAnsi="Times New Roman" w:cs="Times New Roman"/>
          <w:sz w:val="24"/>
          <w:szCs w:val="24"/>
        </w:rPr>
        <w:t>PaHE</w:t>
      </w:r>
      <w:proofErr w:type="spellEnd"/>
      <w:r w:rsidR="00BF3043" w:rsidRPr="0033738E">
        <w:rPr>
          <w:rFonts w:ascii="Times New Roman" w:eastAsia="한양신명조" w:hAnsi="Times New Roman" w:cs="Times New Roman"/>
          <w:sz w:val="24"/>
          <w:szCs w:val="24"/>
        </w:rPr>
        <w:t xml:space="preserve"> had a good structure fo</w:t>
      </w:r>
      <w:r w:rsidR="000B5175" w:rsidRPr="0033738E">
        <w:rPr>
          <w:rFonts w:ascii="Times New Roman" w:eastAsia="한양신명조" w:hAnsi="Times New Roman" w:cs="Times New Roman"/>
          <w:sz w:val="24"/>
          <w:szCs w:val="24"/>
        </w:rPr>
        <w:t xml:space="preserve">r the second and third fingers. </w:t>
      </w:r>
      <w:r w:rsidR="00E37C8C">
        <w:rPr>
          <w:rFonts w:ascii="Times New Roman" w:eastAsia="한양신명조" w:hAnsi="Times New Roman" w:cs="Times New Roman"/>
          <w:sz w:val="24"/>
          <w:szCs w:val="24"/>
        </w:rPr>
        <w:t>W</w:t>
      </w:r>
      <w:r w:rsidR="00BF3043" w:rsidRPr="0033738E">
        <w:rPr>
          <w:rFonts w:ascii="Times New Roman" w:eastAsia="한양신명조" w:hAnsi="Times New Roman" w:cs="Times New Roman"/>
          <w:sz w:val="24"/>
          <w:szCs w:val="24"/>
        </w:rPr>
        <w:t>e propose that further study need more patients with an acute case of injury in hand and supplement the structure of the air tube for better outcome.</w:t>
      </w:r>
    </w:p>
    <w:p w:rsidR="00B8710A" w:rsidRPr="0033738E" w:rsidRDefault="00B8710A" w:rsidP="00E37C8C">
      <w:pPr>
        <w:jc w:val="both"/>
        <w:rPr>
          <w:color w:val="000000"/>
        </w:rPr>
      </w:pPr>
    </w:p>
    <w:p w:rsidR="00CE6677" w:rsidRPr="0033738E" w:rsidRDefault="00B8710A" w:rsidP="0033738E">
      <w:pPr>
        <w:jc w:val="both"/>
        <w:rPr>
          <w:b/>
        </w:rPr>
      </w:pPr>
      <w:r w:rsidRPr="0033738E">
        <w:rPr>
          <w:b/>
        </w:rPr>
        <w:t>Biography</w:t>
      </w:r>
    </w:p>
    <w:p w:rsidR="00422079" w:rsidRPr="00422079" w:rsidRDefault="00422079" w:rsidP="00422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굴림체"/>
          <w:color w:val="222222"/>
        </w:rPr>
      </w:pPr>
      <w:r w:rsidRPr="00422079">
        <w:rPr>
          <w:rFonts w:eastAsia="굴림체"/>
          <w:color w:val="222222"/>
          <w:lang w:val="en"/>
        </w:rPr>
        <w:t>We started the research with support from the stem project</w:t>
      </w:r>
      <w:r w:rsidR="005F5062">
        <w:rPr>
          <w:rFonts w:eastAsia="굴림체"/>
          <w:color w:val="222222"/>
          <w:lang w:val="en"/>
        </w:rPr>
        <w:t xml:space="preserve">. The study protocol was approved by the institutional review board of the </w:t>
      </w:r>
      <w:proofErr w:type="spellStart"/>
      <w:r w:rsidR="005F5062">
        <w:rPr>
          <w:rFonts w:eastAsia="굴림체"/>
          <w:color w:val="222222"/>
          <w:lang w:val="en"/>
        </w:rPr>
        <w:t>KonYang</w:t>
      </w:r>
      <w:proofErr w:type="spellEnd"/>
      <w:r w:rsidR="005F5062">
        <w:rPr>
          <w:rFonts w:eastAsia="굴림체"/>
          <w:color w:val="222222"/>
          <w:lang w:val="en"/>
        </w:rPr>
        <w:t xml:space="preserve"> </w:t>
      </w:r>
      <w:proofErr w:type="gramStart"/>
      <w:r w:rsidR="005F5062">
        <w:rPr>
          <w:rFonts w:eastAsia="굴림체"/>
          <w:color w:val="222222"/>
          <w:lang w:val="en"/>
        </w:rPr>
        <w:t>university</w:t>
      </w:r>
      <w:proofErr w:type="gramEnd"/>
      <w:r w:rsidR="005F5062">
        <w:rPr>
          <w:rFonts w:eastAsia="굴림체"/>
          <w:color w:val="222222"/>
          <w:lang w:val="en"/>
        </w:rPr>
        <w:t xml:space="preserve">, </w:t>
      </w:r>
      <w:proofErr w:type="spellStart"/>
      <w:r w:rsidR="005F5062">
        <w:rPr>
          <w:rFonts w:eastAsia="굴림체"/>
          <w:color w:val="222222"/>
          <w:lang w:val="en"/>
        </w:rPr>
        <w:t>Daejeon</w:t>
      </w:r>
      <w:proofErr w:type="spellEnd"/>
      <w:r w:rsidR="005F5062">
        <w:rPr>
          <w:rFonts w:eastAsia="굴림체"/>
          <w:color w:val="222222"/>
          <w:lang w:val="en"/>
        </w:rPr>
        <w:t>, South Korea.</w:t>
      </w:r>
    </w:p>
    <w:p w:rsidR="007D233A" w:rsidRPr="0033738E" w:rsidRDefault="00F63A20" w:rsidP="0033738E">
      <w:pPr>
        <w:jc w:val="both"/>
      </w:pPr>
      <w:r w:rsidRPr="0033738E">
        <w:t>We won the 9</w:t>
      </w:r>
      <w:r w:rsidRPr="0033738E">
        <w:rPr>
          <w:vertAlign w:val="superscript"/>
        </w:rPr>
        <w:t>th</w:t>
      </w:r>
      <w:r w:rsidRPr="0033738E">
        <w:t xml:space="preserve"> Aid Device Idea Competition held at </w:t>
      </w:r>
      <w:proofErr w:type="spellStart"/>
      <w:r w:rsidRPr="0033738E">
        <w:t>Gyeonggi</w:t>
      </w:r>
      <w:proofErr w:type="spellEnd"/>
      <w:r w:rsidRPr="0033738E">
        <w:t xml:space="preserve"> Provincial </w:t>
      </w:r>
      <w:proofErr w:type="spellStart"/>
      <w:r w:rsidRPr="0033738E">
        <w:t>Rahabilitiation</w:t>
      </w:r>
      <w:proofErr w:type="spellEnd"/>
      <w:r w:rsidRPr="0033738E">
        <w:t xml:space="preserve"> Engineering Service Research Support Center.</w:t>
      </w:r>
      <w:r w:rsidR="00B03DB8" w:rsidRPr="0033738E">
        <w:t xml:space="preserve"> </w:t>
      </w:r>
    </w:p>
    <w:p w:rsidR="007D233A" w:rsidRPr="0033738E" w:rsidRDefault="007D233A" w:rsidP="0033738E">
      <w:pPr>
        <w:jc w:val="both"/>
        <w:rPr>
          <w:b/>
        </w:rPr>
      </w:pPr>
    </w:p>
    <w:p w:rsidR="00023F70" w:rsidRPr="008A690F" w:rsidRDefault="00023F70" w:rsidP="00023F7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Dae</w:t>
      </w:r>
      <w:proofErr w:type="spellEnd"/>
      <w:r>
        <w:rPr>
          <w:lang w:val="en-NZ"/>
        </w:rPr>
        <w:t>-Sung Park</w:t>
      </w:r>
      <w:r w:rsidRPr="008A690F">
        <w:rPr>
          <w:lang w:val="en-NZ"/>
        </w:rPr>
        <w:br/>
        <w:t>Contact number:</w:t>
      </w:r>
      <w:r>
        <w:rPr>
          <w:lang w:val="en-NZ"/>
        </w:rPr>
        <w:t xml:space="preserve"> 82-10-3771-9717</w:t>
      </w:r>
      <w:r w:rsidRPr="008A690F">
        <w:rPr>
          <w:lang w:val="en-NZ"/>
        </w:rPr>
        <w:br/>
      </w:r>
      <w:r w:rsidRPr="008A690F">
        <w:rPr>
          <w:lang w:val="en-NZ"/>
        </w:rPr>
        <w:lastRenderedPageBreak/>
        <w:t>Twitter account:</w:t>
      </w:r>
      <w:r>
        <w:rPr>
          <w:lang w:val="en-NZ"/>
        </w:rPr>
        <w:t xml:space="preserve"> daeric7@gmail.com</w:t>
      </w:r>
      <w:r w:rsidRPr="008A690F">
        <w:rPr>
          <w:lang w:val="en-NZ"/>
        </w:rPr>
        <w:br/>
        <w:t>Linked In account:</w:t>
      </w:r>
      <w:r>
        <w:rPr>
          <w:lang w:val="en-NZ"/>
        </w:rPr>
        <w:t xml:space="preserve"> none</w:t>
      </w:r>
    </w:p>
    <w:p w:rsidR="00023F70" w:rsidRDefault="00023F70" w:rsidP="00023F70">
      <w:pPr>
        <w:autoSpaceDE w:val="0"/>
        <w:autoSpaceDN w:val="0"/>
        <w:adjustRightInd w:val="0"/>
        <w:rPr>
          <w:lang w:val="en-NZ"/>
        </w:rPr>
      </w:pPr>
      <w:r w:rsidRPr="008A690F">
        <w:rPr>
          <w:lang w:val="en-NZ"/>
        </w:rPr>
        <w:t>Session name/ number:</w:t>
      </w:r>
      <w:r>
        <w:rPr>
          <w:lang w:val="en-NZ"/>
        </w:rPr>
        <w:t xml:space="preserve"> none</w:t>
      </w:r>
      <w:r w:rsidRPr="008A690F">
        <w:rPr>
          <w:lang w:val="en-NZ"/>
        </w:rPr>
        <w:br/>
        <w:t>Category: (Poster presentation)</w:t>
      </w:r>
      <w:r>
        <w:rPr>
          <w:lang w:val="en-NZ"/>
        </w:rPr>
        <w:br/>
      </w:r>
    </w:p>
    <w:p w:rsidR="00E37C8C" w:rsidRPr="00023F70" w:rsidRDefault="00E37C8C">
      <w:pPr>
        <w:jc w:val="both"/>
        <w:rPr>
          <w:b/>
          <w:lang w:val="en-NZ"/>
        </w:rPr>
      </w:pPr>
      <w:bookmarkStart w:id="0" w:name="_GoBack"/>
      <w:bookmarkEnd w:id="0"/>
    </w:p>
    <w:sectPr w:rsidR="00E37C8C" w:rsidRPr="00023F70"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1FF" w:csb1="00000000"/>
  </w:font>
  <w:font w:name="굴림체">
    <w:panose1 w:val="020B0609000101010101"/>
    <w:charset w:val="81"/>
    <w:family w:val="modern"/>
    <w:pitch w:val="fixed"/>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한양신명조">
    <w:altName w:val="바탕"/>
    <w:panose1 w:val="00000000000000000000"/>
    <w:charset w:val="81"/>
    <w:family w:val="roman"/>
    <w:notTrueType/>
    <w:pitch w:val="default"/>
    <w:sig w:usb0="00000001" w:usb1="09060000" w:usb2="00000010" w:usb3="00000000" w:csb0="00080000" w:csb1="00000000"/>
  </w:font>
  <w:font w:name="한양견명조">
    <w:altName w:val="바탕"/>
    <w:panose1 w:val="00000000000000000000"/>
    <w:charset w:val="81"/>
    <w:family w:val="roman"/>
    <w:notTrueType/>
    <w:pitch w:val="default"/>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23F70"/>
    <w:rsid w:val="00074C9C"/>
    <w:rsid w:val="000B5175"/>
    <w:rsid w:val="000D6718"/>
    <w:rsid w:val="001B06AE"/>
    <w:rsid w:val="0025046D"/>
    <w:rsid w:val="00265E72"/>
    <w:rsid w:val="002C359D"/>
    <w:rsid w:val="002C3D9B"/>
    <w:rsid w:val="0031455A"/>
    <w:rsid w:val="0033738E"/>
    <w:rsid w:val="00363668"/>
    <w:rsid w:val="00384441"/>
    <w:rsid w:val="0038625B"/>
    <w:rsid w:val="003A3C5A"/>
    <w:rsid w:val="003E217E"/>
    <w:rsid w:val="00422079"/>
    <w:rsid w:val="00437503"/>
    <w:rsid w:val="00441F91"/>
    <w:rsid w:val="004E62DD"/>
    <w:rsid w:val="004F0441"/>
    <w:rsid w:val="005B4B32"/>
    <w:rsid w:val="005F5062"/>
    <w:rsid w:val="0061757F"/>
    <w:rsid w:val="00654259"/>
    <w:rsid w:val="006D6231"/>
    <w:rsid w:val="007341F9"/>
    <w:rsid w:val="0078229D"/>
    <w:rsid w:val="007B0D32"/>
    <w:rsid w:val="007D00E7"/>
    <w:rsid w:val="007D233A"/>
    <w:rsid w:val="007D5AD0"/>
    <w:rsid w:val="007D65C7"/>
    <w:rsid w:val="008747F9"/>
    <w:rsid w:val="008E0FCA"/>
    <w:rsid w:val="008E2F78"/>
    <w:rsid w:val="008E737B"/>
    <w:rsid w:val="00912F54"/>
    <w:rsid w:val="009E52D9"/>
    <w:rsid w:val="009E7111"/>
    <w:rsid w:val="00A4183E"/>
    <w:rsid w:val="00A50C1E"/>
    <w:rsid w:val="00A67093"/>
    <w:rsid w:val="00AA5A30"/>
    <w:rsid w:val="00AC5543"/>
    <w:rsid w:val="00AF61EB"/>
    <w:rsid w:val="00B03DB8"/>
    <w:rsid w:val="00B163C2"/>
    <w:rsid w:val="00B17C38"/>
    <w:rsid w:val="00B44878"/>
    <w:rsid w:val="00B770F1"/>
    <w:rsid w:val="00B8710A"/>
    <w:rsid w:val="00BA2068"/>
    <w:rsid w:val="00BB1E58"/>
    <w:rsid w:val="00BF3043"/>
    <w:rsid w:val="00C07C5B"/>
    <w:rsid w:val="00C578FF"/>
    <w:rsid w:val="00C828BF"/>
    <w:rsid w:val="00CB3757"/>
    <w:rsid w:val="00CE6677"/>
    <w:rsid w:val="00D24348"/>
    <w:rsid w:val="00D605F8"/>
    <w:rsid w:val="00D734FE"/>
    <w:rsid w:val="00D74B50"/>
    <w:rsid w:val="00D841B1"/>
    <w:rsid w:val="00DC433A"/>
    <w:rsid w:val="00E37C8C"/>
    <w:rsid w:val="00E63452"/>
    <w:rsid w:val="00ED2B89"/>
    <w:rsid w:val="00F63A20"/>
    <w:rsid w:val="00F848FD"/>
    <w:rsid w:val="00FA47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FC26AF-315A-4DAE-9EED-54297F12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A30"/>
    <w:rPr>
      <w:rFonts w:ascii="Times New Roman" w:eastAsia="바탕"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풍선 도움말 텍스트 Char"/>
    <w:basedOn w:val="a0"/>
    <w:link w:val="a4"/>
    <w:uiPriority w:val="99"/>
    <w:semiHidden/>
    <w:rsid w:val="00AF61EB"/>
    <w:rPr>
      <w:rFonts w:ascii="Tahoma" w:eastAsia="바탕"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paragraph" w:customStyle="1" w:styleId="a6">
    <w:name w:val="바탕글"/>
    <w:basedOn w:val="a"/>
    <w:rsid w:val="008E0FCA"/>
    <w:pPr>
      <w:widowControl w:val="0"/>
      <w:wordWrap w:val="0"/>
      <w:autoSpaceDE w:val="0"/>
      <w:autoSpaceDN w:val="0"/>
      <w:spacing w:line="384" w:lineRule="auto"/>
      <w:jc w:val="both"/>
      <w:textAlignment w:val="baseline"/>
    </w:pPr>
    <w:rPr>
      <w:rFonts w:ascii="굴림" w:eastAsia="굴림" w:hAnsi="굴림" w:cs="굴림"/>
      <w:color w:val="000000"/>
      <w:sz w:val="20"/>
      <w:szCs w:val="20"/>
    </w:rPr>
  </w:style>
  <w:style w:type="table" w:styleId="a7">
    <w:name w:val="Table Grid"/>
    <w:basedOn w:val="a1"/>
    <w:uiPriority w:val="59"/>
    <w:unhideWhenUsed/>
    <w:rsid w:val="00B163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개요 1"/>
    <w:basedOn w:val="a"/>
    <w:rsid w:val="0033738E"/>
    <w:pPr>
      <w:widowControl w:val="0"/>
      <w:wordWrap w:val="0"/>
      <w:autoSpaceDE w:val="0"/>
      <w:autoSpaceDN w:val="0"/>
      <w:spacing w:line="384" w:lineRule="auto"/>
      <w:ind w:left="200"/>
      <w:jc w:val="both"/>
      <w:textAlignment w:val="baseline"/>
      <w:outlineLvl w:val="0"/>
    </w:pPr>
    <w:rPr>
      <w:rFonts w:ascii="함초롬바탕" w:eastAsia="굴림" w:hAnsi="굴림" w:cs="굴림"/>
      <w:color w:val="000000"/>
      <w:sz w:val="20"/>
      <w:szCs w:val="20"/>
    </w:rPr>
  </w:style>
  <w:style w:type="paragraph" w:styleId="HTML">
    <w:name w:val="HTML Preformatted"/>
    <w:basedOn w:val="a"/>
    <w:link w:val="HTMLChar"/>
    <w:uiPriority w:val="99"/>
    <w:semiHidden/>
    <w:unhideWhenUsed/>
    <w:rsid w:val="00422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굴림체" w:eastAsia="굴림체" w:hAnsi="굴림체" w:cs="굴림체"/>
    </w:rPr>
  </w:style>
  <w:style w:type="character" w:customStyle="1" w:styleId="HTMLChar">
    <w:name w:val="미리 서식이 지정된 HTML Char"/>
    <w:basedOn w:val="a0"/>
    <w:link w:val="HTML"/>
    <w:uiPriority w:val="99"/>
    <w:semiHidden/>
    <w:rsid w:val="00422079"/>
    <w:rPr>
      <w:rFonts w:ascii="굴림체" w:eastAsia="굴림체" w:hAnsi="굴림체" w:cs="굴림체"/>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78555">
      <w:bodyDiv w:val="1"/>
      <w:marLeft w:val="0"/>
      <w:marRight w:val="0"/>
      <w:marTop w:val="0"/>
      <w:marBottom w:val="0"/>
      <w:divBdr>
        <w:top w:val="none" w:sz="0" w:space="0" w:color="auto"/>
        <w:left w:val="none" w:sz="0" w:space="0" w:color="auto"/>
        <w:bottom w:val="none" w:sz="0" w:space="0" w:color="auto"/>
        <w:right w:val="none" w:sz="0" w:space="0" w:color="auto"/>
      </w:divBdr>
    </w:div>
    <w:div w:id="292515798">
      <w:bodyDiv w:val="1"/>
      <w:marLeft w:val="0"/>
      <w:marRight w:val="0"/>
      <w:marTop w:val="0"/>
      <w:marBottom w:val="0"/>
      <w:divBdr>
        <w:top w:val="none" w:sz="0" w:space="0" w:color="auto"/>
        <w:left w:val="none" w:sz="0" w:space="0" w:color="auto"/>
        <w:bottom w:val="none" w:sz="0" w:space="0" w:color="auto"/>
        <w:right w:val="none" w:sz="0" w:space="0" w:color="auto"/>
      </w:divBdr>
    </w:div>
    <w:div w:id="295837236">
      <w:bodyDiv w:val="1"/>
      <w:marLeft w:val="0"/>
      <w:marRight w:val="0"/>
      <w:marTop w:val="0"/>
      <w:marBottom w:val="0"/>
      <w:divBdr>
        <w:top w:val="none" w:sz="0" w:space="0" w:color="auto"/>
        <w:left w:val="none" w:sz="0" w:space="0" w:color="auto"/>
        <w:bottom w:val="none" w:sz="0" w:space="0" w:color="auto"/>
        <w:right w:val="none" w:sz="0" w:space="0" w:color="auto"/>
      </w:divBdr>
    </w:div>
    <w:div w:id="489754557">
      <w:bodyDiv w:val="1"/>
      <w:marLeft w:val="0"/>
      <w:marRight w:val="0"/>
      <w:marTop w:val="0"/>
      <w:marBottom w:val="0"/>
      <w:divBdr>
        <w:top w:val="none" w:sz="0" w:space="0" w:color="auto"/>
        <w:left w:val="none" w:sz="0" w:space="0" w:color="auto"/>
        <w:bottom w:val="none" w:sz="0" w:space="0" w:color="auto"/>
        <w:right w:val="none" w:sz="0" w:space="0" w:color="auto"/>
      </w:divBdr>
    </w:div>
    <w:div w:id="520512120">
      <w:bodyDiv w:val="1"/>
      <w:marLeft w:val="0"/>
      <w:marRight w:val="0"/>
      <w:marTop w:val="0"/>
      <w:marBottom w:val="0"/>
      <w:divBdr>
        <w:top w:val="none" w:sz="0" w:space="0" w:color="auto"/>
        <w:left w:val="none" w:sz="0" w:space="0" w:color="auto"/>
        <w:bottom w:val="none" w:sz="0" w:space="0" w:color="auto"/>
        <w:right w:val="none" w:sz="0" w:space="0" w:color="auto"/>
      </w:divBdr>
    </w:div>
    <w:div w:id="814030268">
      <w:bodyDiv w:val="1"/>
      <w:marLeft w:val="0"/>
      <w:marRight w:val="0"/>
      <w:marTop w:val="0"/>
      <w:marBottom w:val="0"/>
      <w:divBdr>
        <w:top w:val="none" w:sz="0" w:space="0" w:color="auto"/>
        <w:left w:val="none" w:sz="0" w:space="0" w:color="auto"/>
        <w:bottom w:val="none" w:sz="0" w:space="0" w:color="auto"/>
        <w:right w:val="none" w:sz="0" w:space="0" w:color="auto"/>
      </w:divBdr>
    </w:div>
    <w:div w:id="1120537709">
      <w:bodyDiv w:val="1"/>
      <w:marLeft w:val="0"/>
      <w:marRight w:val="0"/>
      <w:marTop w:val="0"/>
      <w:marBottom w:val="0"/>
      <w:divBdr>
        <w:top w:val="none" w:sz="0" w:space="0" w:color="auto"/>
        <w:left w:val="none" w:sz="0" w:space="0" w:color="auto"/>
        <w:bottom w:val="none" w:sz="0" w:space="0" w:color="auto"/>
        <w:right w:val="none" w:sz="0" w:space="0" w:color="auto"/>
      </w:divBdr>
    </w:div>
    <w:div w:id="1188448446">
      <w:bodyDiv w:val="1"/>
      <w:marLeft w:val="0"/>
      <w:marRight w:val="0"/>
      <w:marTop w:val="0"/>
      <w:marBottom w:val="0"/>
      <w:divBdr>
        <w:top w:val="none" w:sz="0" w:space="0" w:color="auto"/>
        <w:left w:val="none" w:sz="0" w:space="0" w:color="auto"/>
        <w:bottom w:val="none" w:sz="0" w:space="0" w:color="auto"/>
        <w:right w:val="none" w:sz="0" w:space="0" w:color="auto"/>
      </w:divBdr>
      <w:divsChild>
        <w:div w:id="1825782633">
          <w:marLeft w:val="0"/>
          <w:marRight w:val="0"/>
          <w:marTop w:val="0"/>
          <w:marBottom w:val="0"/>
          <w:divBdr>
            <w:top w:val="none" w:sz="0" w:space="0" w:color="auto"/>
            <w:left w:val="none" w:sz="0" w:space="0" w:color="auto"/>
            <w:bottom w:val="none" w:sz="0" w:space="0" w:color="auto"/>
            <w:right w:val="none" w:sz="0" w:space="0" w:color="auto"/>
          </w:divBdr>
          <w:divsChild>
            <w:div w:id="1347444876">
              <w:marLeft w:val="0"/>
              <w:marRight w:val="0"/>
              <w:marTop w:val="0"/>
              <w:marBottom w:val="0"/>
              <w:divBdr>
                <w:top w:val="none" w:sz="0" w:space="0" w:color="auto"/>
                <w:left w:val="none" w:sz="0" w:space="0" w:color="auto"/>
                <w:bottom w:val="none" w:sz="0" w:space="0" w:color="auto"/>
                <w:right w:val="none" w:sz="0" w:space="0" w:color="auto"/>
              </w:divBdr>
              <w:divsChild>
                <w:div w:id="952443902">
                  <w:marLeft w:val="0"/>
                  <w:marRight w:val="0"/>
                  <w:marTop w:val="0"/>
                  <w:marBottom w:val="0"/>
                  <w:divBdr>
                    <w:top w:val="none" w:sz="0" w:space="0" w:color="auto"/>
                    <w:left w:val="none" w:sz="0" w:space="0" w:color="auto"/>
                    <w:bottom w:val="none" w:sz="0" w:space="0" w:color="auto"/>
                    <w:right w:val="none" w:sz="0" w:space="0" w:color="auto"/>
                  </w:divBdr>
                  <w:divsChild>
                    <w:div w:id="690454191">
                      <w:marLeft w:val="0"/>
                      <w:marRight w:val="0"/>
                      <w:marTop w:val="45"/>
                      <w:marBottom w:val="0"/>
                      <w:divBdr>
                        <w:top w:val="none" w:sz="0" w:space="0" w:color="auto"/>
                        <w:left w:val="none" w:sz="0" w:space="0" w:color="auto"/>
                        <w:bottom w:val="none" w:sz="0" w:space="0" w:color="auto"/>
                        <w:right w:val="none" w:sz="0" w:space="0" w:color="auto"/>
                      </w:divBdr>
                      <w:divsChild>
                        <w:div w:id="1626034349">
                          <w:marLeft w:val="0"/>
                          <w:marRight w:val="0"/>
                          <w:marTop w:val="0"/>
                          <w:marBottom w:val="0"/>
                          <w:divBdr>
                            <w:top w:val="none" w:sz="0" w:space="0" w:color="auto"/>
                            <w:left w:val="none" w:sz="0" w:space="0" w:color="auto"/>
                            <w:bottom w:val="none" w:sz="0" w:space="0" w:color="auto"/>
                            <w:right w:val="none" w:sz="0" w:space="0" w:color="auto"/>
                          </w:divBdr>
                          <w:divsChild>
                            <w:div w:id="1618175372">
                              <w:marLeft w:val="2070"/>
                              <w:marRight w:val="3735"/>
                              <w:marTop w:val="0"/>
                              <w:marBottom w:val="0"/>
                              <w:divBdr>
                                <w:top w:val="none" w:sz="0" w:space="0" w:color="auto"/>
                                <w:left w:val="none" w:sz="0" w:space="0" w:color="auto"/>
                                <w:bottom w:val="none" w:sz="0" w:space="0" w:color="auto"/>
                                <w:right w:val="none" w:sz="0" w:space="0" w:color="auto"/>
                              </w:divBdr>
                              <w:divsChild>
                                <w:div w:id="422727911">
                                  <w:marLeft w:val="0"/>
                                  <w:marRight w:val="0"/>
                                  <w:marTop w:val="0"/>
                                  <w:marBottom w:val="0"/>
                                  <w:divBdr>
                                    <w:top w:val="none" w:sz="0" w:space="0" w:color="auto"/>
                                    <w:left w:val="none" w:sz="0" w:space="0" w:color="auto"/>
                                    <w:bottom w:val="none" w:sz="0" w:space="0" w:color="auto"/>
                                    <w:right w:val="none" w:sz="0" w:space="0" w:color="auto"/>
                                  </w:divBdr>
                                  <w:divsChild>
                                    <w:div w:id="1908108556">
                                      <w:marLeft w:val="0"/>
                                      <w:marRight w:val="0"/>
                                      <w:marTop w:val="0"/>
                                      <w:marBottom w:val="0"/>
                                      <w:divBdr>
                                        <w:top w:val="none" w:sz="0" w:space="0" w:color="auto"/>
                                        <w:left w:val="none" w:sz="0" w:space="0" w:color="auto"/>
                                        <w:bottom w:val="none" w:sz="0" w:space="0" w:color="auto"/>
                                        <w:right w:val="none" w:sz="0" w:space="0" w:color="auto"/>
                                      </w:divBdr>
                                      <w:divsChild>
                                        <w:div w:id="812525106">
                                          <w:marLeft w:val="0"/>
                                          <w:marRight w:val="0"/>
                                          <w:marTop w:val="0"/>
                                          <w:marBottom w:val="0"/>
                                          <w:divBdr>
                                            <w:top w:val="none" w:sz="0" w:space="0" w:color="auto"/>
                                            <w:left w:val="none" w:sz="0" w:space="0" w:color="auto"/>
                                            <w:bottom w:val="none" w:sz="0" w:space="0" w:color="auto"/>
                                            <w:right w:val="none" w:sz="0" w:space="0" w:color="auto"/>
                                          </w:divBdr>
                                          <w:divsChild>
                                            <w:div w:id="805243973">
                                              <w:marLeft w:val="0"/>
                                              <w:marRight w:val="0"/>
                                              <w:marTop w:val="90"/>
                                              <w:marBottom w:val="0"/>
                                              <w:divBdr>
                                                <w:top w:val="none" w:sz="0" w:space="0" w:color="auto"/>
                                                <w:left w:val="none" w:sz="0" w:space="0" w:color="auto"/>
                                                <w:bottom w:val="none" w:sz="0" w:space="0" w:color="auto"/>
                                                <w:right w:val="none" w:sz="0" w:space="0" w:color="auto"/>
                                              </w:divBdr>
                                              <w:divsChild>
                                                <w:div w:id="56174089">
                                                  <w:marLeft w:val="0"/>
                                                  <w:marRight w:val="0"/>
                                                  <w:marTop w:val="0"/>
                                                  <w:marBottom w:val="0"/>
                                                  <w:divBdr>
                                                    <w:top w:val="none" w:sz="0" w:space="0" w:color="auto"/>
                                                    <w:left w:val="none" w:sz="0" w:space="0" w:color="auto"/>
                                                    <w:bottom w:val="none" w:sz="0" w:space="0" w:color="auto"/>
                                                    <w:right w:val="none" w:sz="0" w:space="0" w:color="auto"/>
                                                  </w:divBdr>
                                                  <w:divsChild>
                                                    <w:div w:id="1140418337">
                                                      <w:marLeft w:val="0"/>
                                                      <w:marRight w:val="0"/>
                                                      <w:marTop w:val="0"/>
                                                      <w:marBottom w:val="0"/>
                                                      <w:divBdr>
                                                        <w:top w:val="none" w:sz="0" w:space="0" w:color="auto"/>
                                                        <w:left w:val="none" w:sz="0" w:space="0" w:color="auto"/>
                                                        <w:bottom w:val="none" w:sz="0" w:space="0" w:color="auto"/>
                                                        <w:right w:val="none" w:sz="0" w:space="0" w:color="auto"/>
                                                      </w:divBdr>
                                                      <w:divsChild>
                                                        <w:div w:id="1901743501">
                                                          <w:marLeft w:val="0"/>
                                                          <w:marRight w:val="0"/>
                                                          <w:marTop w:val="0"/>
                                                          <w:marBottom w:val="390"/>
                                                          <w:divBdr>
                                                            <w:top w:val="none" w:sz="0" w:space="0" w:color="auto"/>
                                                            <w:left w:val="none" w:sz="0" w:space="0" w:color="auto"/>
                                                            <w:bottom w:val="none" w:sz="0" w:space="0" w:color="auto"/>
                                                            <w:right w:val="none" w:sz="0" w:space="0" w:color="auto"/>
                                                          </w:divBdr>
                                                          <w:divsChild>
                                                            <w:div w:id="604272261">
                                                              <w:marLeft w:val="0"/>
                                                              <w:marRight w:val="0"/>
                                                              <w:marTop w:val="0"/>
                                                              <w:marBottom w:val="0"/>
                                                              <w:divBdr>
                                                                <w:top w:val="none" w:sz="0" w:space="0" w:color="auto"/>
                                                                <w:left w:val="none" w:sz="0" w:space="0" w:color="auto"/>
                                                                <w:bottom w:val="none" w:sz="0" w:space="0" w:color="auto"/>
                                                                <w:right w:val="none" w:sz="0" w:space="0" w:color="auto"/>
                                                              </w:divBdr>
                                                              <w:divsChild>
                                                                <w:div w:id="1861234125">
                                                                  <w:marLeft w:val="0"/>
                                                                  <w:marRight w:val="0"/>
                                                                  <w:marTop w:val="0"/>
                                                                  <w:marBottom w:val="0"/>
                                                                  <w:divBdr>
                                                                    <w:top w:val="none" w:sz="0" w:space="0" w:color="auto"/>
                                                                    <w:left w:val="none" w:sz="0" w:space="0" w:color="auto"/>
                                                                    <w:bottom w:val="none" w:sz="0" w:space="0" w:color="auto"/>
                                                                    <w:right w:val="none" w:sz="0" w:space="0" w:color="auto"/>
                                                                  </w:divBdr>
                                                                  <w:divsChild>
                                                                    <w:div w:id="316081589">
                                                                      <w:marLeft w:val="0"/>
                                                                      <w:marRight w:val="0"/>
                                                                      <w:marTop w:val="0"/>
                                                                      <w:marBottom w:val="0"/>
                                                                      <w:divBdr>
                                                                        <w:top w:val="none" w:sz="0" w:space="0" w:color="auto"/>
                                                                        <w:left w:val="none" w:sz="0" w:space="0" w:color="auto"/>
                                                                        <w:bottom w:val="none" w:sz="0" w:space="0" w:color="auto"/>
                                                                        <w:right w:val="none" w:sz="0" w:space="0" w:color="auto"/>
                                                                      </w:divBdr>
                                                                      <w:divsChild>
                                                                        <w:div w:id="1714036445">
                                                                          <w:marLeft w:val="0"/>
                                                                          <w:marRight w:val="0"/>
                                                                          <w:marTop w:val="0"/>
                                                                          <w:marBottom w:val="0"/>
                                                                          <w:divBdr>
                                                                            <w:top w:val="none" w:sz="0" w:space="0" w:color="auto"/>
                                                                            <w:left w:val="none" w:sz="0" w:space="0" w:color="auto"/>
                                                                            <w:bottom w:val="none" w:sz="0" w:space="0" w:color="auto"/>
                                                                            <w:right w:val="none" w:sz="0" w:space="0" w:color="auto"/>
                                                                          </w:divBdr>
                                                                          <w:divsChild>
                                                                            <w:div w:id="2637244">
                                                                              <w:marLeft w:val="0"/>
                                                                              <w:marRight w:val="0"/>
                                                                              <w:marTop w:val="0"/>
                                                                              <w:marBottom w:val="0"/>
                                                                              <w:divBdr>
                                                                                <w:top w:val="none" w:sz="0" w:space="0" w:color="auto"/>
                                                                                <w:left w:val="none" w:sz="0" w:space="0" w:color="auto"/>
                                                                                <w:bottom w:val="none" w:sz="0" w:space="0" w:color="auto"/>
                                                                                <w:right w:val="none" w:sz="0" w:space="0" w:color="auto"/>
                                                                              </w:divBdr>
                                                                              <w:divsChild>
                                                                                <w:div w:id="1977030631">
                                                                                  <w:marLeft w:val="0"/>
                                                                                  <w:marRight w:val="0"/>
                                                                                  <w:marTop w:val="0"/>
                                                                                  <w:marBottom w:val="0"/>
                                                                                  <w:divBdr>
                                                                                    <w:top w:val="none" w:sz="0" w:space="0" w:color="auto"/>
                                                                                    <w:left w:val="none" w:sz="0" w:space="0" w:color="auto"/>
                                                                                    <w:bottom w:val="none" w:sz="0" w:space="0" w:color="auto"/>
                                                                                    <w:right w:val="none" w:sz="0" w:space="0" w:color="auto"/>
                                                                                  </w:divBdr>
                                                                                  <w:divsChild>
                                                                                    <w:div w:id="375928619">
                                                                                      <w:marLeft w:val="0"/>
                                                                                      <w:marRight w:val="0"/>
                                                                                      <w:marTop w:val="0"/>
                                                                                      <w:marBottom w:val="0"/>
                                                                                      <w:divBdr>
                                                                                        <w:top w:val="none" w:sz="0" w:space="0" w:color="auto"/>
                                                                                        <w:left w:val="none" w:sz="0" w:space="0" w:color="auto"/>
                                                                                        <w:bottom w:val="none" w:sz="0" w:space="0" w:color="auto"/>
                                                                                        <w:right w:val="none" w:sz="0" w:space="0" w:color="auto"/>
                                                                                      </w:divBdr>
                                                                                      <w:divsChild>
                                                                                        <w:div w:id="53951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4566660">
      <w:bodyDiv w:val="1"/>
      <w:marLeft w:val="0"/>
      <w:marRight w:val="0"/>
      <w:marTop w:val="0"/>
      <w:marBottom w:val="0"/>
      <w:divBdr>
        <w:top w:val="none" w:sz="0" w:space="0" w:color="auto"/>
        <w:left w:val="none" w:sz="0" w:space="0" w:color="auto"/>
        <w:bottom w:val="none" w:sz="0" w:space="0" w:color="auto"/>
        <w:right w:val="none" w:sz="0" w:space="0" w:color="auto"/>
      </w:divBdr>
    </w:div>
    <w:div w:id="1492596216">
      <w:bodyDiv w:val="1"/>
      <w:marLeft w:val="0"/>
      <w:marRight w:val="0"/>
      <w:marTop w:val="0"/>
      <w:marBottom w:val="0"/>
      <w:divBdr>
        <w:top w:val="none" w:sz="0" w:space="0" w:color="auto"/>
        <w:left w:val="none" w:sz="0" w:space="0" w:color="auto"/>
        <w:bottom w:val="none" w:sz="0" w:space="0" w:color="auto"/>
        <w:right w:val="none" w:sz="0" w:space="0" w:color="auto"/>
      </w:divBdr>
    </w:div>
    <w:div w:id="1567375359">
      <w:bodyDiv w:val="1"/>
      <w:marLeft w:val="0"/>
      <w:marRight w:val="0"/>
      <w:marTop w:val="0"/>
      <w:marBottom w:val="0"/>
      <w:divBdr>
        <w:top w:val="none" w:sz="0" w:space="0" w:color="auto"/>
        <w:left w:val="none" w:sz="0" w:space="0" w:color="auto"/>
        <w:bottom w:val="none" w:sz="0" w:space="0" w:color="auto"/>
        <w:right w:val="none" w:sz="0" w:space="0" w:color="auto"/>
      </w:divBdr>
    </w:div>
    <w:div w:id="2010714537">
      <w:bodyDiv w:val="1"/>
      <w:marLeft w:val="0"/>
      <w:marRight w:val="0"/>
      <w:marTop w:val="0"/>
      <w:marBottom w:val="0"/>
      <w:divBdr>
        <w:top w:val="none" w:sz="0" w:space="0" w:color="auto"/>
        <w:left w:val="none" w:sz="0" w:space="0" w:color="auto"/>
        <w:bottom w:val="none" w:sz="0" w:space="0" w:color="auto"/>
        <w:right w:val="none" w:sz="0" w:space="0" w:color="auto"/>
      </w:divBdr>
    </w:div>
    <w:div w:id="2143307241">
      <w:bodyDiv w:val="1"/>
      <w:marLeft w:val="0"/>
      <w:marRight w:val="0"/>
      <w:marTop w:val="0"/>
      <w:marBottom w:val="0"/>
      <w:divBdr>
        <w:top w:val="none" w:sz="0" w:space="0" w:color="auto"/>
        <w:left w:val="none" w:sz="0" w:space="0" w:color="auto"/>
        <w:bottom w:val="none" w:sz="0" w:space="0" w:color="auto"/>
        <w:right w:val="none" w:sz="0" w:space="0" w:color="auto"/>
      </w:divBdr>
      <w:divsChild>
        <w:div w:id="1241519415">
          <w:marLeft w:val="0"/>
          <w:marRight w:val="0"/>
          <w:marTop w:val="0"/>
          <w:marBottom w:val="0"/>
          <w:divBdr>
            <w:top w:val="none" w:sz="0" w:space="0" w:color="auto"/>
            <w:left w:val="none" w:sz="0" w:space="0" w:color="auto"/>
            <w:bottom w:val="none" w:sz="0" w:space="0" w:color="auto"/>
            <w:right w:val="none" w:sz="0" w:space="0" w:color="auto"/>
          </w:divBdr>
          <w:divsChild>
            <w:div w:id="1853688654">
              <w:marLeft w:val="0"/>
              <w:marRight w:val="0"/>
              <w:marTop w:val="0"/>
              <w:marBottom w:val="0"/>
              <w:divBdr>
                <w:top w:val="none" w:sz="0" w:space="0" w:color="auto"/>
                <w:left w:val="none" w:sz="0" w:space="0" w:color="auto"/>
                <w:bottom w:val="none" w:sz="0" w:space="0" w:color="auto"/>
                <w:right w:val="none" w:sz="0" w:space="0" w:color="auto"/>
              </w:divBdr>
              <w:divsChild>
                <w:div w:id="14693476">
                  <w:marLeft w:val="0"/>
                  <w:marRight w:val="0"/>
                  <w:marTop w:val="0"/>
                  <w:marBottom w:val="0"/>
                  <w:divBdr>
                    <w:top w:val="none" w:sz="0" w:space="0" w:color="auto"/>
                    <w:left w:val="none" w:sz="0" w:space="0" w:color="auto"/>
                    <w:bottom w:val="none" w:sz="0" w:space="0" w:color="auto"/>
                    <w:right w:val="none" w:sz="0" w:space="0" w:color="auto"/>
                  </w:divBdr>
                  <w:divsChild>
                    <w:div w:id="1499154867">
                      <w:marLeft w:val="0"/>
                      <w:marRight w:val="0"/>
                      <w:marTop w:val="0"/>
                      <w:marBottom w:val="0"/>
                      <w:divBdr>
                        <w:top w:val="none" w:sz="0" w:space="0" w:color="auto"/>
                        <w:left w:val="none" w:sz="0" w:space="0" w:color="auto"/>
                        <w:bottom w:val="none" w:sz="0" w:space="0" w:color="auto"/>
                        <w:right w:val="none" w:sz="0" w:space="0" w:color="auto"/>
                      </w:divBdr>
                      <w:divsChild>
                        <w:div w:id="1704556771">
                          <w:marLeft w:val="0"/>
                          <w:marRight w:val="0"/>
                          <w:marTop w:val="0"/>
                          <w:marBottom w:val="0"/>
                          <w:divBdr>
                            <w:top w:val="none" w:sz="0" w:space="0" w:color="auto"/>
                            <w:left w:val="none" w:sz="0" w:space="0" w:color="auto"/>
                            <w:bottom w:val="none" w:sz="0" w:space="0" w:color="auto"/>
                            <w:right w:val="none" w:sz="0" w:space="0" w:color="auto"/>
                          </w:divBdr>
                          <w:divsChild>
                            <w:div w:id="1162619796">
                              <w:marLeft w:val="0"/>
                              <w:marRight w:val="0"/>
                              <w:marTop w:val="0"/>
                              <w:marBottom w:val="0"/>
                              <w:divBdr>
                                <w:top w:val="none" w:sz="0" w:space="0" w:color="auto"/>
                                <w:left w:val="none" w:sz="0" w:space="0" w:color="auto"/>
                                <w:bottom w:val="none" w:sz="0" w:space="0" w:color="auto"/>
                                <w:right w:val="none" w:sz="0" w:space="0" w:color="auto"/>
                              </w:divBdr>
                              <w:divsChild>
                                <w:div w:id="1784230463">
                                  <w:marLeft w:val="0"/>
                                  <w:marRight w:val="0"/>
                                  <w:marTop w:val="0"/>
                                  <w:marBottom w:val="0"/>
                                  <w:divBdr>
                                    <w:top w:val="none" w:sz="0" w:space="0" w:color="auto"/>
                                    <w:left w:val="none" w:sz="0" w:space="0" w:color="auto"/>
                                    <w:bottom w:val="none" w:sz="0" w:space="0" w:color="auto"/>
                                    <w:right w:val="none" w:sz="0" w:space="0" w:color="auto"/>
                                  </w:divBdr>
                                  <w:divsChild>
                                    <w:div w:id="831680847">
                                      <w:marLeft w:val="0"/>
                                      <w:marRight w:val="60"/>
                                      <w:marTop w:val="0"/>
                                      <w:marBottom w:val="0"/>
                                      <w:divBdr>
                                        <w:top w:val="none" w:sz="0" w:space="0" w:color="auto"/>
                                        <w:left w:val="none" w:sz="0" w:space="0" w:color="auto"/>
                                        <w:bottom w:val="none" w:sz="0" w:space="0" w:color="auto"/>
                                        <w:right w:val="none" w:sz="0" w:space="0" w:color="auto"/>
                                      </w:divBdr>
                                      <w:divsChild>
                                        <w:div w:id="1940528754">
                                          <w:marLeft w:val="0"/>
                                          <w:marRight w:val="0"/>
                                          <w:marTop w:val="0"/>
                                          <w:marBottom w:val="120"/>
                                          <w:divBdr>
                                            <w:top w:val="none" w:sz="0" w:space="0" w:color="auto"/>
                                            <w:left w:val="none" w:sz="0" w:space="0" w:color="auto"/>
                                            <w:bottom w:val="none" w:sz="0" w:space="0" w:color="auto"/>
                                            <w:right w:val="none" w:sz="0" w:space="0" w:color="auto"/>
                                          </w:divBdr>
                                          <w:divsChild>
                                            <w:div w:id="385446283">
                                              <w:marLeft w:val="0"/>
                                              <w:marRight w:val="0"/>
                                              <w:marTop w:val="0"/>
                                              <w:marBottom w:val="0"/>
                                              <w:divBdr>
                                                <w:top w:val="none" w:sz="0" w:space="0" w:color="auto"/>
                                                <w:left w:val="none" w:sz="0" w:space="0" w:color="auto"/>
                                                <w:bottom w:val="none" w:sz="0" w:space="0" w:color="auto"/>
                                                <w:right w:val="none" w:sz="0" w:space="0" w:color="auto"/>
                                              </w:divBdr>
                                            </w:div>
                                            <w:div w:id="1231695517">
                                              <w:marLeft w:val="0"/>
                                              <w:marRight w:val="0"/>
                                              <w:marTop w:val="0"/>
                                              <w:marBottom w:val="0"/>
                                              <w:divBdr>
                                                <w:top w:val="none" w:sz="0" w:space="0" w:color="auto"/>
                                                <w:left w:val="none" w:sz="0" w:space="0" w:color="auto"/>
                                                <w:bottom w:val="none" w:sz="0" w:space="0" w:color="auto"/>
                                                <w:right w:val="none" w:sz="0" w:space="0" w:color="auto"/>
                                              </w:divBdr>
                                            </w:div>
                                            <w:div w:id="1455490141">
                                              <w:marLeft w:val="0"/>
                                              <w:marRight w:val="0"/>
                                              <w:marTop w:val="0"/>
                                              <w:marBottom w:val="0"/>
                                              <w:divBdr>
                                                <w:top w:val="none" w:sz="0" w:space="0" w:color="auto"/>
                                                <w:left w:val="none" w:sz="0" w:space="0" w:color="auto"/>
                                                <w:bottom w:val="none" w:sz="0" w:space="0" w:color="auto"/>
                                                <w:right w:val="none" w:sz="0" w:space="0" w:color="auto"/>
                                              </w:divBdr>
                                            </w:div>
                                          </w:divsChild>
                                        </w:div>
                                        <w:div w:id="432482091">
                                          <w:marLeft w:val="0"/>
                                          <w:marRight w:val="0"/>
                                          <w:marTop w:val="0"/>
                                          <w:marBottom w:val="0"/>
                                          <w:divBdr>
                                            <w:top w:val="none" w:sz="0" w:space="0" w:color="auto"/>
                                            <w:left w:val="none" w:sz="0" w:space="0" w:color="auto"/>
                                            <w:bottom w:val="none" w:sz="0" w:space="0" w:color="auto"/>
                                            <w:right w:val="none" w:sz="0" w:space="0" w:color="auto"/>
                                          </w:divBdr>
                                        </w:div>
                                        <w:div w:id="1062219703">
                                          <w:marLeft w:val="0"/>
                                          <w:marRight w:val="0"/>
                                          <w:marTop w:val="0"/>
                                          <w:marBottom w:val="0"/>
                                          <w:divBdr>
                                            <w:top w:val="single" w:sz="6" w:space="12" w:color="999999"/>
                                            <w:left w:val="single" w:sz="6" w:space="12" w:color="999999"/>
                                            <w:bottom w:val="single" w:sz="6" w:space="12" w:color="999999"/>
                                            <w:right w:val="single" w:sz="6" w:space="12" w:color="999999"/>
                                          </w:divBdr>
                                          <w:divsChild>
                                            <w:div w:id="973947693">
                                              <w:marLeft w:val="0"/>
                                              <w:marRight w:val="0"/>
                                              <w:marTop w:val="0"/>
                                              <w:marBottom w:val="0"/>
                                              <w:divBdr>
                                                <w:top w:val="none" w:sz="0" w:space="0" w:color="auto"/>
                                                <w:left w:val="none" w:sz="0" w:space="0" w:color="auto"/>
                                                <w:bottom w:val="none" w:sz="0" w:space="0" w:color="auto"/>
                                                <w:right w:val="none" w:sz="0" w:space="0" w:color="auto"/>
                                              </w:divBdr>
                                            </w:div>
                                          </w:divsChild>
                                        </w:div>
                                        <w:div w:id="217403006">
                                          <w:marLeft w:val="0"/>
                                          <w:marRight w:val="0"/>
                                          <w:marTop w:val="180"/>
                                          <w:marBottom w:val="240"/>
                                          <w:divBdr>
                                            <w:top w:val="none" w:sz="0" w:space="0" w:color="auto"/>
                                            <w:left w:val="none" w:sz="0" w:space="0" w:color="auto"/>
                                            <w:bottom w:val="none" w:sz="0" w:space="0" w:color="auto"/>
                                            <w:right w:val="none" w:sz="0" w:space="0" w:color="auto"/>
                                          </w:divBdr>
                                        </w:div>
                                        <w:div w:id="1381251264">
                                          <w:marLeft w:val="0"/>
                                          <w:marRight w:val="0"/>
                                          <w:marTop w:val="0"/>
                                          <w:marBottom w:val="0"/>
                                          <w:divBdr>
                                            <w:top w:val="none" w:sz="0" w:space="0" w:color="auto"/>
                                            <w:left w:val="none" w:sz="0" w:space="0" w:color="auto"/>
                                            <w:bottom w:val="none" w:sz="0" w:space="0" w:color="auto"/>
                                            <w:right w:val="none" w:sz="0" w:space="0" w:color="auto"/>
                                          </w:divBdr>
                                        </w:div>
                                      </w:divsChild>
                                    </w:div>
                                    <w:div w:id="1164009591">
                                      <w:marLeft w:val="0"/>
                                      <w:marRight w:val="60"/>
                                      <w:marTop w:val="0"/>
                                      <w:marBottom w:val="0"/>
                                      <w:divBdr>
                                        <w:top w:val="single" w:sz="6" w:space="0" w:color="D9D9D9"/>
                                        <w:left w:val="single" w:sz="6" w:space="0" w:color="D9D9D9"/>
                                        <w:bottom w:val="single" w:sz="6" w:space="0" w:color="D9D9D9"/>
                                        <w:right w:val="single" w:sz="6" w:space="0" w:color="D9D9D9"/>
                                      </w:divBdr>
                                      <w:divsChild>
                                        <w:div w:id="2042702042">
                                          <w:marLeft w:val="0"/>
                                          <w:marRight w:val="0"/>
                                          <w:marTop w:val="0"/>
                                          <w:marBottom w:val="0"/>
                                          <w:divBdr>
                                            <w:top w:val="none" w:sz="0" w:space="0" w:color="auto"/>
                                            <w:left w:val="none" w:sz="0" w:space="0" w:color="auto"/>
                                            <w:bottom w:val="none" w:sz="0" w:space="0" w:color="auto"/>
                                            <w:right w:val="none" w:sz="0" w:space="0" w:color="auto"/>
                                          </w:divBdr>
                                          <w:divsChild>
                                            <w:div w:id="5671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465083">
                                  <w:marLeft w:val="0"/>
                                  <w:marRight w:val="0"/>
                                  <w:marTop w:val="0"/>
                                  <w:marBottom w:val="0"/>
                                  <w:divBdr>
                                    <w:top w:val="none" w:sz="0" w:space="0" w:color="auto"/>
                                    <w:left w:val="none" w:sz="0" w:space="0" w:color="auto"/>
                                    <w:bottom w:val="none" w:sz="0" w:space="0" w:color="auto"/>
                                    <w:right w:val="none" w:sz="0" w:space="0" w:color="auto"/>
                                  </w:divBdr>
                                  <w:divsChild>
                                    <w:div w:id="413405647">
                                      <w:marLeft w:val="60"/>
                                      <w:marRight w:val="0"/>
                                      <w:marTop w:val="0"/>
                                      <w:marBottom w:val="0"/>
                                      <w:divBdr>
                                        <w:top w:val="none" w:sz="0" w:space="0" w:color="auto"/>
                                        <w:left w:val="none" w:sz="0" w:space="0" w:color="auto"/>
                                        <w:bottom w:val="none" w:sz="0" w:space="0" w:color="auto"/>
                                        <w:right w:val="none" w:sz="0" w:space="0" w:color="auto"/>
                                      </w:divBdr>
                                      <w:divsChild>
                                        <w:div w:id="347148533">
                                          <w:marLeft w:val="0"/>
                                          <w:marRight w:val="0"/>
                                          <w:marTop w:val="0"/>
                                          <w:marBottom w:val="0"/>
                                          <w:divBdr>
                                            <w:top w:val="none" w:sz="0" w:space="0" w:color="auto"/>
                                            <w:left w:val="none" w:sz="0" w:space="0" w:color="auto"/>
                                            <w:bottom w:val="none" w:sz="0" w:space="0" w:color="auto"/>
                                            <w:right w:val="none" w:sz="0" w:space="0" w:color="auto"/>
                                          </w:divBdr>
                                          <w:divsChild>
                                            <w:div w:id="1662192961">
                                              <w:marLeft w:val="0"/>
                                              <w:marRight w:val="0"/>
                                              <w:marTop w:val="0"/>
                                              <w:marBottom w:val="120"/>
                                              <w:divBdr>
                                                <w:top w:val="single" w:sz="6" w:space="0" w:color="F5F5F5"/>
                                                <w:left w:val="single" w:sz="6" w:space="0" w:color="F5F5F5"/>
                                                <w:bottom w:val="single" w:sz="6" w:space="0" w:color="F5F5F5"/>
                                                <w:right w:val="single" w:sz="6" w:space="0" w:color="F5F5F5"/>
                                              </w:divBdr>
                                              <w:divsChild>
                                                <w:div w:id="904535248">
                                                  <w:marLeft w:val="0"/>
                                                  <w:marRight w:val="0"/>
                                                  <w:marTop w:val="0"/>
                                                  <w:marBottom w:val="0"/>
                                                  <w:divBdr>
                                                    <w:top w:val="none" w:sz="0" w:space="0" w:color="auto"/>
                                                    <w:left w:val="none" w:sz="0" w:space="0" w:color="auto"/>
                                                    <w:bottom w:val="none" w:sz="0" w:space="0" w:color="auto"/>
                                                    <w:right w:val="none" w:sz="0" w:space="0" w:color="auto"/>
                                                  </w:divBdr>
                                                  <w:divsChild>
                                                    <w:div w:id="88421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338</Words>
  <Characters>1927</Characters>
  <Application>Microsoft Office Word</Application>
  <DocSecurity>0</DocSecurity>
  <Lines>16</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혜진 송</cp:lastModifiedBy>
  <cp:revision>10</cp:revision>
  <dcterms:created xsi:type="dcterms:W3CDTF">2018-04-09T11:48:00Z</dcterms:created>
  <dcterms:modified xsi:type="dcterms:W3CDTF">2018-04-10T08:03:00Z</dcterms:modified>
</cp:coreProperties>
</file>