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TITLE- INTERCONVERSIONS OF MASS MOMENTUM AND ENERGY AT MOLECULER LEVEL</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4"/>
          <w:shd w:fill="auto" w:val="clear"/>
        </w:rPr>
        <w:t xml:space="preserve">NAME- SYED TAHA SHAHID</w:t>
      </w:r>
    </w:p>
    <w:p>
      <w:pPr>
        <w:spacing w:before="0" w:after="200" w:line="276"/>
        <w:ind w:right="0" w:left="0" w:firstLine="0"/>
        <w:jc w:val="left"/>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AL-SIRAAT GROUP OF INSTITUTIONS  LAHORE PAKISTAN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ab/>
        <w:t xml:space="preserve">MY THEORY IS ABOUT INTERTCONVERSIONS BASED UPON SOME PREDICTIONS ABOUT ENERGY BY EINSTIEN AND MASS AND MOMENTEM. THE LOG.ICAL PROOF ABOUT THE MASS OF PHOTONS IS ALSO BEINGS GIVEN IN THIS THEORY. THIS THEORY IS BASED UPON MANY OTHER THEORIES AND CONVERGIONS LAWS AT MOLECULAR LEVELS.THIS THEORY PROVES THAT MOMENTUM CAN BE CONVERTED INTO ENERGY AND MASS. THE FORMULA OF THIS THEORY HELPS TO FIND THE VONVERTED MASS , MOMENTUN  AND ENERGY. THE MODIFICATIONS IN CONSERVATION LAWS OF MOMENTUM AND MASS MAKES THE CALCULATIONS MORE ACCURATE.</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ab/>
        <w:t xml:space="preserve">I HOPE THIS THEORY IS A TRUE THEORY AND HAVE NO DRAWBACKS AND SURVIVES THE MOST.</w:t>
      </w:r>
    </w:p>
    <w:p>
      <w:pPr>
        <w:spacing w:before="0" w:after="200" w:line="276"/>
        <w:ind w:right="0" w:left="0" w:firstLine="0"/>
        <w:jc w:val="left"/>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BIOGRAPHY</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SYED TAHA SHAHID  IS IN 9TH CLASS STUDIED IN AL SIAART GROUP OF INSTITUTIONS HE IS AN INTELECTUAL AND EXTRA ORDINARY . HE ALWAYS TO THINKING ABOUT SOMEONE  NEW IN THE WORLD. HIS FAMILY AND HIS TEACHERS ALWAYS ENCOURAGE HIM TO  ABOUT RESEARCH.</w:t>
      </w: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PRESENTING AUTHOR DETAILS</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FULL NAME</w:t>
        <w:tab/>
        <w:tab/>
        <w:tab/>
        <w:t xml:space="preserve">:</w:t>
        <w:tab/>
        <w:t xml:space="preserve"> SYED TAHA SHAHID</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CONTACT NUMBER</w:t>
        <w:tab/>
        <w:tab/>
        <w:t xml:space="preserve">:</w:t>
        <w:tab/>
        <w:t xml:space="preserve">00923214087009</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TWITTER ACCOUNT</w:t>
        <w:tab/>
        <w:tab/>
        <w:t xml:space="preserve">:</w:t>
        <w:tab/>
        <w:t xml:space="preserve">@TAHASHA49328050</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CATEGORY</w:t>
        <w:tab/>
        <w:tab/>
        <w:tab/>
        <w:t xml:space="preserve">:</w:t>
        <w:tab/>
        <w:t xml:space="preserve">QUANTUM PHYSICS</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numbering.xml" Id="docRId0" Type="http://schemas.openxmlformats.org/officeDocument/2006/relationships/numbering"/><Relationship Target="styles.xml" Id="docRId1" Type="http://schemas.openxmlformats.org/officeDocument/2006/relationships/styles"/></Relationships>
</file>