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F4F90" w:rsidRDefault="004F4F90" w:rsidP="004F4F90">
      <w:pPr>
        <w:spacing w:line="360" w:lineRule="auto"/>
        <w:ind w:right="45"/>
        <w:jc w:val="right"/>
        <w:rPr>
          <w:rFonts w:ascii="Times New Roman" w:hAnsi="Times New Roman" w:cs="Times New Roman"/>
          <w:b/>
          <w:sz w:val="24"/>
          <w:szCs w:val="24"/>
        </w:rPr>
      </w:pPr>
      <w:r>
        <w:rPr>
          <w:rFonts w:ascii="Times New Roman" w:hAnsi="Times New Roman" w:cs="Times New Roman"/>
          <w:b/>
          <w:noProof/>
          <w:sz w:val="24"/>
          <w:szCs w:val="24"/>
        </w:rPr>
        <w:drawing>
          <wp:inline distT="0" distB="0" distL="0" distR="0">
            <wp:extent cx="1009650" cy="120015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1009650" cy="1200150"/>
                    </a:xfrm>
                    <a:prstGeom prst="rect">
                      <a:avLst/>
                    </a:prstGeom>
                    <a:noFill/>
                    <a:ln w="9525">
                      <a:noFill/>
                      <a:miter lim="800000"/>
                      <a:headEnd/>
                      <a:tailEnd/>
                    </a:ln>
                  </pic:spPr>
                </pic:pic>
              </a:graphicData>
            </a:graphic>
          </wp:inline>
        </w:drawing>
      </w:r>
    </w:p>
    <w:p w:rsidR="004F4F90" w:rsidRPr="00821A96" w:rsidRDefault="004F4F90" w:rsidP="00C60466">
      <w:pPr>
        <w:spacing w:line="360" w:lineRule="auto"/>
        <w:ind w:right="45"/>
        <w:jc w:val="center"/>
        <w:rPr>
          <w:rFonts w:ascii="Times New Roman" w:hAnsi="Times New Roman" w:cs="Times New Roman"/>
          <w:b/>
          <w:sz w:val="24"/>
          <w:szCs w:val="24"/>
        </w:rPr>
      </w:pPr>
    </w:p>
    <w:p w:rsidR="00C60466" w:rsidRPr="00821A96" w:rsidRDefault="00C60466" w:rsidP="00821A96">
      <w:pPr>
        <w:spacing w:line="360" w:lineRule="auto"/>
        <w:ind w:right="45"/>
        <w:jc w:val="center"/>
        <w:rPr>
          <w:rFonts w:ascii="Times New Roman" w:hAnsi="Times New Roman" w:cs="Times New Roman"/>
          <w:b/>
          <w:sz w:val="24"/>
          <w:szCs w:val="24"/>
        </w:rPr>
      </w:pPr>
      <w:r w:rsidRPr="00821A96">
        <w:rPr>
          <w:rFonts w:ascii="Times New Roman" w:hAnsi="Times New Roman" w:cs="Times New Roman"/>
          <w:b/>
          <w:sz w:val="24"/>
          <w:szCs w:val="24"/>
        </w:rPr>
        <w:t>MAGNITUDE AND FACTORS AFFECTING THE DEVELOPMENT OF PRESSURE ULCER AMONG BEDRIDDEN PATIENTS AT PUBLIC HOSPITALS OF HARARI REGIONAL STATE</w:t>
      </w:r>
      <w:r w:rsidR="009155AF" w:rsidRPr="00821A96">
        <w:rPr>
          <w:rFonts w:ascii="Times New Roman" w:hAnsi="Times New Roman" w:cs="Times New Roman"/>
          <w:b/>
          <w:sz w:val="24"/>
          <w:szCs w:val="24"/>
        </w:rPr>
        <w:t xml:space="preserve">, EASTERN ETHIOPIA </w:t>
      </w:r>
    </w:p>
    <w:p w:rsidR="00C60466" w:rsidRPr="00821A96" w:rsidRDefault="00C60466" w:rsidP="00821A96">
      <w:pPr>
        <w:spacing w:line="360" w:lineRule="auto"/>
        <w:ind w:right="45"/>
        <w:jc w:val="both"/>
        <w:rPr>
          <w:rFonts w:ascii="Times New Roman" w:hAnsi="Times New Roman" w:cs="Times New Roman"/>
          <w:sz w:val="24"/>
          <w:szCs w:val="24"/>
        </w:rPr>
      </w:pPr>
      <w:proofErr w:type="spellStart"/>
      <w:r w:rsidRPr="00821A96">
        <w:rPr>
          <w:rFonts w:ascii="Times New Roman" w:hAnsi="Times New Roman" w:cs="Times New Roman"/>
          <w:sz w:val="24"/>
          <w:szCs w:val="24"/>
        </w:rPr>
        <w:t>FevenTeshome</w:t>
      </w:r>
      <w:proofErr w:type="spellEnd"/>
      <w:r w:rsidRPr="00821A96">
        <w:rPr>
          <w:rFonts w:ascii="Times New Roman" w:hAnsi="Times New Roman" w:cs="Times New Roman"/>
          <w:sz w:val="24"/>
          <w:szCs w:val="24"/>
        </w:rPr>
        <w:t xml:space="preserve">, </w:t>
      </w:r>
      <w:proofErr w:type="spellStart"/>
      <w:r w:rsidRPr="00821A96">
        <w:rPr>
          <w:rFonts w:ascii="Times New Roman" w:hAnsi="Times New Roman" w:cs="Times New Roman"/>
          <w:sz w:val="24"/>
          <w:szCs w:val="24"/>
        </w:rPr>
        <w:t>Myrla</w:t>
      </w:r>
      <w:proofErr w:type="spellEnd"/>
      <w:r w:rsidRPr="00821A96">
        <w:rPr>
          <w:rFonts w:ascii="Times New Roman" w:hAnsi="Times New Roman" w:cs="Times New Roman"/>
          <w:sz w:val="24"/>
          <w:szCs w:val="24"/>
        </w:rPr>
        <w:t xml:space="preserve"> </w:t>
      </w:r>
      <w:proofErr w:type="spellStart"/>
      <w:proofErr w:type="gramStart"/>
      <w:r w:rsidR="000D1C3A" w:rsidRPr="00821A96">
        <w:rPr>
          <w:rFonts w:ascii="Times New Roman" w:hAnsi="Times New Roman" w:cs="Times New Roman"/>
          <w:sz w:val="24"/>
          <w:szCs w:val="24"/>
        </w:rPr>
        <w:t>O.Mabalhin</w:t>
      </w:r>
      <w:proofErr w:type="spellEnd"/>
      <w:r w:rsidR="000D1C3A" w:rsidRPr="00821A96">
        <w:rPr>
          <w:rFonts w:ascii="Times New Roman" w:hAnsi="Times New Roman" w:cs="Times New Roman"/>
          <w:sz w:val="24"/>
          <w:szCs w:val="24"/>
        </w:rPr>
        <w:t xml:space="preserve"> ,</w:t>
      </w:r>
      <w:proofErr w:type="gramEnd"/>
      <w:r w:rsidR="000D1C3A" w:rsidRPr="00821A96">
        <w:rPr>
          <w:rFonts w:ascii="Times New Roman" w:hAnsi="Times New Roman" w:cs="Times New Roman"/>
          <w:sz w:val="24"/>
          <w:szCs w:val="24"/>
        </w:rPr>
        <w:t xml:space="preserve"> </w:t>
      </w:r>
      <w:proofErr w:type="spellStart"/>
      <w:r w:rsidRPr="00821A96">
        <w:rPr>
          <w:rFonts w:ascii="Times New Roman" w:hAnsi="Times New Roman" w:cs="Times New Roman"/>
          <w:sz w:val="24"/>
          <w:szCs w:val="24"/>
        </w:rPr>
        <w:t>Biftu</w:t>
      </w:r>
      <w:proofErr w:type="spellEnd"/>
      <w:r w:rsidRPr="00821A96">
        <w:rPr>
          <w:rFonts w:ascii="Times New Roman" w:hAnsi="Times New Roman" w:cs="Times New Roman"/>
          <w:sz w:val="24"/>
          <w:szCs w:val="24"/>
        </w:rPr>
        <w:t xml:space="preserve"> </w:t>
      </w:r>
      <w:proofErr w:type="spellStart"/>
      <w:r w:rsidRPr="00821A96">
        <w:rPr>
          <w:rFonts w:ascii="Times New Roman" w:hAnsi="Times New Roman" w:cs="Times New Roman"/>
          <w:sz w:val="24"/>
          <w:szCs w:val="24"/>
        </w:rPr>
        <w:t>Geda</w:t>
      </w:r>
      <w:proofErr w:type="spellEnd"/>
    </w:p>
    <w:p w:rsidR="00C60466" w:rsidRPr="00821A96" w:rsidRDefault="00C60466" w:rsidP="00821A96">
      <w:pPr>
        <w:spacing w:line="360" w:lineRule="auto"/>
        <w:ind w:right="45"/>
        <w:jc w:val="both"/>
        <w:rPr>
          <w:rFonts w:ascii="Times New Roman" w:hAnsi="Times New Roman" w:cs="Times New Roman"/>
          <w:b/>
          <w:sz w:val="24"/>
          <w:szCs w:val="24"/>
        </w:rPr>
      </w:pPr>
      <w:r w:rsidRPr="00821A96">
        <w:rPr>
          <w:rFonts w:ascii="Times New Roman" w:hAnsi="Times New Roman" w:cs="Times New Roman"/>
          <w:b/>
          <w:sz w:val="24"/>
          <w:szCs w:val="24"/>
        </w:rPr>
        <w:t>Background:</w:t>
      </w:r>
      <w:r w:rsidRPr="00821A96">
        <w:rPr>
          <w:rFonts w:ascii="Times New Roman" w:hAnsi="Times New Roman" w:cs="Times New Roman"/>
          <w:sz w:val="24"/>
          <w:szCs w:val="24"/>
        </w:rPr>
        <w:t xml:space="preserve">  Pressure ulcer is a significant health problems </w:t>
      </w:r>
      <w:r w:rsidRPr="00821A96">
        <w:rPr>
          <w:rFonts w:ascii="Times New Roman" w:eastAsia="GiovanniStd-Book" w:hAnsi="Times New Roman" w:cs="Times New Roman"/>
          <w:sz w:val="24"/>
          <w:szCs w:val="24"/>
        </w:rPr>
        <w:t xml:space="preserve">but potentially preventable condition seen most often in high-risk populations such as elderly persons and </w:t>
      </w:r>
      <w:r w:rsidR="00121C56" w:rsidRPr="00821A96">
        <w:rPr>
          <w:rFonts w:ascii="Times New Roman" w:hAnsi="Times New Roman" w:cs="Times New Roman"/>
          <w:sz w:val="24"/>
          <w:szCs w:val="24"/>
        </w:rPr>
        <w:t>critically ill and bed ridden patients</w:t>
      </w:r>
      <w:r w:rsidRPr="00821A96">
        <w:rPr>
          <w:rFonts w:ascii="Times New Roman" w:eastAsia="GiovanniStd-Book" w:hAnsi="Times New Roman" w:cs="Times New Roman"/>
          <w:sz w:val="24"/>
          <w:szCs w:val="24"/>
        </w:rPr>
        <w:t xml:space="preserve">. </w:t>
      </w:r>
      <w:r w:rsidR="00121C56" w:rsidRPr="00821A96">
        <w:rPr>
          <w:rStyle w:val="SC2517"/>
          <w:rFonts w:ascii="Times New Roman" w:hAnsi="Times New Roman" w:cs="Times New Roman"/>
          <w:color w:val="auto"/>
          <w:sz w:val="24"/>
          <w:szCs w:val="24"/>
        </w:rPr>
        <w:t xml:space="preserve"> Data </w:t>
      </w:r>
      <w:r w:rsidR="00F07C88" w:rsidRPr="00821A96">
        <w:rPr>
          <w:rStyle w:val="SC2517"/>
          <w:rFonts w:ascii="Times New Roman" w:hAnsi="Times New Roman" w:cs="Times New Roman"/>
          <w:color w:val="auto"/>
          <w:sz w:val="24"/>
          <w:szCs w:val="24"/>
        </w:rPr>
        <w:t>on pressure</w:t>
      </w:r>
      <w:r w:rsidRPr="00821A96">
        <w:rPr>
          <w:rStyle w:val="SC2517"/>
          <w:rFonts w:ascii="Times New Roman" w:hAnsi="Times New Roman" w:cs="Times New Roman"/>
          <w:color w:val="auto"/>
          <w:sz w:val="24"/>
          <w:szCs w:val="24"/>
        </w:rPr>
        <w:t xml:space="preserve"> ulcer are very important for action. Howe</w:t>
      </w:r>
      <w:r w:rsidR="00F07C88" w:rsidRPr="00821A96">
        <w:rPr>
          <w:rStyle w:val="SC2517"/>
          <w:rFonts w:ascii="Times New Roman" w:hAnsi="Times New Roman" w:cs="Times New Roman"/>
          <w:color w:val="auto"/>
          <w:sz w:val="24"/>
          <w:szCs w:val="24"/>
        </w:rPr>
        <w:t>ver</w:t>
      </w:r>
      <w:r w:rsidR="00B32D79" w:rsidRPr="00821A96">
        <w:rPr>
          <w:rStyle w:val="SC2517"/>
          <w:rFonts w:ascii="Times New Roman" w:hAnsi="Times New Roman" w:cs="Times New Roman"/>
          <w:color w:val="auto"/>
          <w:sz w:val="24"/>
          <w:szCs w:val="24"/>
        </w:rPr>
        <w:t>, there</w:t>
      </w:r>
      <w:r w:rsidR="00121C56" w:rsidRPr="00821A96">
        <w:rPr>
          <w:rStyle w:val="SC2517"/>
          <w:rFonts w:ascii="Times New Roman" w:hAnsi="Times New Roman" w:cs="Times New Roman"/>
          <w:color w:val="auto"/>
          <w:sz w:val="24"/>
          <w:szCs w:val="24"/>
        </w:rPr>
        <w:t xml:space="preserve"> is no current data about it</w:t>
      </w:r>
      <w:r w:rsidR="00F07C88" w:rsidRPr="00821A96">
        <w:rPr>
          <w:rStyle w:val="SC2517"/>
          <w:rFonts w:ascii="Times New Roman" w:hAnsi="Times New Roman" w:cs="Times New Roman"/>
          <w:color w:val="auto"/>
          <w:sz w:val="24"/>
          <w:szCs w:val="24"/>
        </w:rPr>
        <w:t xml:space="preserve"> at </w:t>
      </w:r>
      <w:r w:rsidR="00B32D79" w:rsidRPr="00821A96">
        <w:rPr>
          <w:rStyle w:val="SC2517"/>
          <w:rFonts w:ascii="Times New Roman" w:hAnsi="Times New Roman" w:cs="Times New Roman"/>
          <w:color w:val="auto"/>
          <w:sz w:val="24"/>
          <w:szCs w:val="24"/>
        </w:rPr>
        <w:t xml:space="preserve">hospitals </w:t>
      </w:r>
      <w:r w:rsidR="00F2018A" w:rsidRPr="00821A96">
        <w:rPr>
          <w:rStyle w:val="SC2517"/>
          <w:rFonts w:ascii="Times New Roman" w:hAnsi="Times New Roman" w:cs="Times New Roman"/>
          <w:color w:val="auto"/>
          <w:sz w:val="24"/>
          <w:szCs w:val="24"/>
        </w:rPr>
        <w:t xml:space="preserve">in </w:t>
      </w:r>
      <w:r w:rsidR="00F2018A" w:rsidRPr="00821A96">
        <w:rPr>
          <w:rFonts w:ascii="Times New Roman" w:hAnsi="Times New Roman" w:cs="Times New Roman"/>
          <w:sz w:val="24"/>
          <w:szCs w:val="24"/>
        </w:rPr>
        <w:t>Harari</w:t>
      </w:r>
      <w:r w:rsidR="00121C56" w:rsidRPr="00821A96">
        <w:rPr>
          <w:rFonts w:ascii="Times New Roman" w:hAnsi="Times New Roman" w:cs="Times New Roman"/>
          <w:sz w:val="24"/>
          <w:szCs w:val="24"/>
        </w:rPr>
        <w:t xml:space="preserve"> </w:t>
      </w:r>
      <w:r w:rsidR="00F2018A" w:rsidRPr="00821A96">
        <w:rPr>
          <w:rFonts w:ascii="Times New Roman" w:hAnsi="Times New Roman" w:cs="Times New Roman"/>
          <w:sz w:val="24"/>
          <w:szCs w:val="24"/>
        </w:rPr>
        <w:t xml:space="preserve">Region. </w:t>
      </w:r>
      <w:r w:rsidR="00B32D79" w:rsidRPr="00821A96">
        <w:rPr>
          <w:rStyle w:val="SC2517"/>
          <w:rFonts w:ascii="Times New Roman" w:hAnsi="Times New Roman" w:cs="Times New Roman"/>
          <w:color w:val="auto"/>
          <w:sz w:val="24"/>
          <w:szCs w:val="24"/>
        </w:rPr>
        <w:t>Therefore,</w:t>
      </w:r>
      <w:r w:rsidRPr="00821A96">
        <w:rPr>
          <w:rStyle w:val="SC2517"/>
          <w:rFonts w:ascii="Times New Roman" w:hAnsi="Times New Roman" w:cs="Times New Roman"/>
          <w:color w:val="auto"/>
          <w:sz w:val="24"/>
          <w:szCs w:val="24"/>
        </w:rPr>
        <w:t xml:space="preserve"> this study was </w:t>
      </w:r>
      <w:r w:rsidR="00121C56" w:rsidRPr="00821A96">
        <w:rPr>
          <w:rStyle w:val="SC2517"/>
          <w:rFonts w:ascii="Times New Roman" w:hAnsi="Times New Roman" w:cs="Times New Roman"/>
          <w:color w:val="auto"/>
          <w:sz w:val="24"/>
          <w:szCs w:val="24"/>
        </w:rPr>
        <w:t xml:space="preserve">aimed </w:t>
      </w:r>
      <w:r w:rsidRPr="00821A96">
        <w:rPr>
          <w:rStyle w:val="SC2517"/>
          <w:rFonts w:ascii="Times New Roman" w:hAnsi="Times New Roman" w:cs="Times New Roman"/>
          <w:color w:val="auto"/>
          <w:sz w:val="24"/>
          <w:szCs w:val="24"/>
        </w:rPr>
        <w:t xml:space="preserve">to assess </w:t>
      </w:r>
      <w:r w:rsidR="009155AF" w:rsidRPr="00821A96">
        <w:rPr>
          <w:rStyle w:val="SC2517"/>
          <w:rFonts w:ascii="Times New Roman" w:hAnsi="Times New Roman" w:cs="Times New Roman"/>
          <w:color w:val="auto"/>
          <w:sz w:val="24"/>
          <w:szCs w:val="24"/>
        </w:rPr>
        <w:t>the magnitude</w:t>
      </w:r>
      <w:r w:rsidRPr="00821A96">
        <w:rPr>
          <w:rFonts w:ascii="Times New Roman" w:hAnsi="Times New Roman" w:cs="Times New Roman"/>
          <w:sz w:val="24"/>
          <w:szCs w:val="24"/>
        </w:rPr>
        <w:t xml:space="preserve"> and factors affecting the development of pressure ulcer among bedridden p</w:t>
      </w:r>
      <w:r w:rsidR="009155AF" w:rsidRPr="00821A96">
        <w:rPr>
          <w:rFonts w:ascii="Times New Roman" w:hAnsi="Times New Roman" w:cs="Times New Roman"/>
          <w:sz w:val="24"/>
          <w:szCs w:val="24"/>
        </w:rPr>
        <w:t xml:space="preserve">atients at public hospitals of </w:t>
      </w:r>
      <w:proofErr w:type="spellStart"/>
      <w:r w:rsidR="009155AF" w:rsidRPr="00821A96">
        <w:rPr>
          <w:rFonts w:ascii="Times New Roman" w:hAnsi="Times New Roman" w:cs="Times New Roman"/>
          <w:sz w:val="24"/>
          <w:szCs w:val="24"/>
        </w:rPr>
        <w:t>H</w:t>
      </w:r>
      <w:r w:rsidRPr="00821A96">
        <w:rPr>
          <w:rFonts w:ascii="Times New Roman" w:hAnsi="Times New Roman" w:cs="Times New Roman"/>
          <w:sz w:val="24"/>
          <w:szCs w:val="24"/>
        </w:rPr>
        <w:t>arari</w:t>
      </w:r>
      <w:proofErr w:type="spellEnd"/>
      <w:r w:rsidRPr="00821A96">
        <w:rPr>
          <w:rFonts w:ascii="Times New Roman" w:hAnsi="Times New Roman" w:cs="Times New Roman"/>
          <w:sz w:val="24"/>
          <w:szCs w:val="24"/>
        </w:rPr>
        <w:t xml:space="preserve"> regional state</w:t>
      </w:r>
      <w:r w:rsidR="00B32D79" w:rsidRPr="00821A96">
        <w:rPr>
          <w:rFonts w:ascii="Times New Roman" w:hAnsi="Times New Roman" w:cs="Times New Roman"/>
          <w:sz w:val="24"/>
          <w:szCs w:val="24"/>
        </w:rPr>
        <w:t xml:space="preserve">, eastern Ethiopia </w:t>
      </w:r>
    </w:p>
    <w:p w:rsidR="009155AF" w:rsidRPr="00821A96" w:rsidRDefault="009155AF" w:rsidP="00821A96">
      <w:pPr>
        <w:spacing w:line="360" w:lineRule="auto"/>
        <w:jc w:val="both"/>
        <w:rPr>
          <w:rFonts w:ascii="Times New Roman" w:hAnsi="Times New Roman" w:cs="Times New Roman"/>
          <w:sz w:val="24"/>
          <w:szCs w:val="24"/>
        </w:rPr>
      </w:pPr>
      <w:r w:rsidRPr="00821A96">
        <w:rPr>
          <w:rFonts w:ascii="Times New Roman" w:hAnsi="Times New Roman" w:cs="Times New Roman"/>
          <w:b/>
          <w:sz w:val="24"/>
          <w:szCs w:val="24"/>
        </w:rPr>
        <w:t>Methods:</w:t>
      </w:r>
      <w:r w:rsidRPr="00821A96">
        <w:rPr>
          <w:rFonts w:ascii="Times New Roman" w:hAnsi="Times New Roman" w:cs="Times New Roman"/>
          <w:sz w:val="24"/>
          <w:szCs w:val="24"/>
        </w:rPr>
        <w:t xml:space="preserve"> A</w:t>
      </w:r>
      <w:r w:rsidR="00F2018A" w:rsidRPr="00821A96">
        <w:rPr>
          <w:rFonts w:ascii="Times New Roman" w:hAnsi="Times New Roman" w:cs="Times New Roman"/>
          <w:sz w:val="24"/>
          <w:szCs w:val="24"/>
        </w:rPr>
        <w:t xml:space="preserve"> cross-</w:t>
      </w:r>
      <w:r w:rsidR="00C60466" w:rsidRPr="00821A96">
        <w:rPr>
          <w:rFonts w:ascii="Times New Roman" w:hAnsi="Times New Roman" w:cs="Times New Roman"/>
          <w:sz w:val="24"/>
          <w:szCs w:val="24"/>
        </w:rPr>
        <w:t xml:space="preserve">sectional study </w:t>
      </w:r>
      <w:r w:rsidRPr="00821A96">
        <w:rPr>
          <w:rFonts w:ascii="Times New Roman" w:hAnsi="Times New Roman" w:cs="Times New Roman"/>
          <w:sz w:val="24"/>
          <w:szCs w:val="24"/>
        </w:rPr>
        <w:t xml:space="preserve">was conducted </w:t>
      </w:r>
      <w:r w:rsidR="00C60466" w:rsidRPr="00821A96">
        <w:rPr>
          <w:rFonts w:ascii="Times New Roman" w:hAnsi="Times New Roman" w:cs="Times New Roman"/>
          <w:sz w:val="24"/>
          <w:szCs w:val="24"/>
        </w:rPr>
        <w:t xml:space="preserve">on 235 bedridden patients who were admitted at least for 4 days in </w:t>
      </w:r>
      <w:proofErr w:type="spellStart"/>
      <w:r w:rsidR="00C60466" w:rsidRPr="00821A96">
        <w:rPr>
          <w:rFonts w:ascii="Times New Roman" w:hAnsi="Times New Roman" w:cs="Times New Roman"/>
          <w:sz w:val="24"/>
          <w:szCs w:val="24"/>
        </w:rPr>
        <w:t>Hiwot</w:t>
      </w:r>
      <w:proofErr w:type="spellEnd"/>
      <w:r w:rsidR="00C60466" w:rsidRPr="00821A96">
        <w:rPr>
          <w:rFonts w:ascii="Times New Roman" w:hAnsi="Times New Roman" w:cs="Times New Roman"/>
          <w:sz w:val="24"/>
          <w:szCs w:val="24"/>
        </w:rPr>
        <w:t xml:space="preserve"> </w:t>
      </w:r>
      <w:proofErr w:type="spellStart"/>
      <w:r w:rsidR="00C60466" w:rsidRPr="00821A96">
        <w:rPr>
          <w:rFonts w:ascii="Times New Roman" w:hAnsi="Times New Roman" w:cs="Times New Roman"/>
          <w:sz w:val="24"/>
          <w:szCs w:val="24"/>
        </w:rPr>
        <w:t>Fana</w:t>
      </w:r>
      <w:proofErr w:type="spellEnd"/>
      <w:r w:rsidR="00C60466" w:rsidRPr="00821A96">
        <w:rPr>
          <w:rFonts w:ascii="Times New Roman" w:hAnsi="Times New Roman" w:cs="Times New Roman"/>
          <w:sz w:val="24"/>
          <w:szCs w:val="24"/>
        </w:rPr>
        <w:t xml:space="preserve"> University Hospital and </w:t>
      </w:r>
      <w:proofErr w:type="spellStart"/>
      <w:r w:rsidR="00C60466" w:rsidRPr="00821A96">
        <w:rPr>
          <w:rFonts w:ascii="Times New Roman" w:hAnsi="Times New Roman" w:cs="Times New Roman"/>
          <w:sz w:val="24"/>
          <w:szCs w:val="24"/>
        </w:rPr>
        <w:t>Jugel</w:t>
      </w:r>
      <w:proofErr w:type="spellEnd"/>
      <w:r w:rsidR="00C60466" w:rsidRPr="00821A96">
        <w:rPr>
          <w:rFonts w:ascii="Times New Roman" w:hAnsi="Times New Roman" w:cs="Times New Roman"/>
          <w:sz w:val="24"/>
          <w:szCs w:val="24"/>
        </w:rPr>
        <w:t xml:space="preserve"> Hospital.</w:t>
      </w:r>
      <w:r w:rsidRPr="00821A96">
        <w:rPr>
          <w:rFonts w:ascii="Times New Roman" w:hAnsi="Times New Roman" w:cs="Times New Roman"/>
          <w:sz w:val="24"/>
          <w:szCs w:val="24"/>
        </w:rPr>
        <w:t xml:space="preserve"> </w:t>
      </w:r>
      <w:r w:rsidR="00C60466" w:rsidRPr="00821A96">
        <w:rPr>
          <w:rFonts w:ascii="Times New Roman" w:hAnsi="Times New Roman" w:cs="Times New Roman"/>
          <w:sz w:val="24"/>
          <w:szCs w:val="24"/>
        </w:rPr>
        <w:t xml:space="preserve">Data </w:t>
      </w:r>
      <w:r w:rsidRPr="00821A96">
        <w:rPr>
          <w:rFonts w:ascii="Times New Roman" w:hAnsi="Times New Roman" w:cs="Times New Roman"/>
          <w:sz w:val="24"/>
          <w:szCs w:val="24"/>
        </w:rPr>
        <w:t xml:space="preserve">were </w:t>
      </w:r>
      <w:r w:rsidR="00C60466" w:rsidRPr="00821A96">
        <w:rPr>
          <w:rFonts w:ascii="Times New Roman" w:hAnsi="Times New Roman" w:cs="Times New Roman"/>
          <w:sz w:val="24"/>
          <w:szCs w:val="24"/>
        </w:rPr>
        <w:t>collected using interview-administered questionnaire</w:t>
      </w:r>
      <w:r w:rsidR="0066422B" w:rsidRPr="00821A96">
        <w:rPr>
          <w:rFonts w:ascii="Times New Roman" w:hAnsi="Times New Roman" w:cs="Times New Roman"/>
          <w:sz w:val="24"/>
          <w:szCs w:val="24"/>
        </w:rPr>
        <w:t>;</w:t>
      </w:r>
      <w:r w:rsidR="00C60466" w:rsidRPr="00821A96">
        <w:rPr>
          <w:rFonts w:ascii="Times New Roman" w:hAnsi="Times New Roman" w:cs="Times New Roman"/>
          <w:sz w:val="24"/>
          <w:szCs w:val="24"/>
        </w:rPr>
        <w:t xml:space="preserve"> observation </w:t>
      </w:r>
      <w:r w:rsidR="0066422B" w:rsidRPr="00821A96">
        <w:rPr>
          <w:rFonts w:ascii="Times New Roman" w:hAnsi="Times New Roman" w:cs="Times New Roman"/>
          <w:sz w:val="24"/>
          <w:szCs w:val="24"/>
        </w:rPr>
        <w:t xml:space="preserve">and assessment of patients by standardized tools and review of </w:t>
      </w:r>
      <w:r w:rsidR="00C60466" w:rsidRPr="00821A96">
        <w:rPr>
          <w:rFonts w:ascii="Times New Roman" w:hAnsi="Times New Roman" w:cs="Times New Roman"/>
          <w:sz w:val="24"/>
          <w:szCs w:val="24"/>
        </w:rPr>
        <w:t>medical records</w:t>
      </w:r>
      <w:r w:rsidR="0066422B" w:rsidRPr="00821A96">
        <w:rPr>
          <w:rFonts w:ascii="Times New Roman" w:hAnsi="Times New Roman" w:cs="Times New Roman"/>
          <w:sz w:val="24"/>
          <w:szCs w:val="24"/>
        </w:rPr>
        <w:t>.</w:t>
      </w:r>
      <w:r w:rsidR="00C60466" w:rsidRPr="00821A96">
        <w:rPr>
          <w:rFonts w:ascii="Times New Roman" w:hAnsi="Times New Roman" w:cs="Times New Roman"/>
          <w:sz w:val="24"/>
          <w:szCs w:val="24"/>
        </w:rPr>
        <w:t xml:space="preserve"> </w:t>
      </w:r>
      <w:r w:rsidRPr="00821A96">
        <w:rPr>
          <w:rFonts w:ascii="Times New Roman" w:hAnsi="Times New Roman" w:cs="Times New Roman"/>
          <w:sz w:val="24"/>
          <w:szCs w:val="24"/>
        </w:rPr>
        <w:t xml:space="preserve">Data was entered and cleaned by using </w:t>
      </w:r>
      <w:proofErr w:type="spellStart"/>
      <w:r w:rsidRPr="00821A96">
        <w:rPr>
          <w:rFonts w:ascii="Times New Roman" w:hAnsi="Times New Roman" w:cs="Times New Roman"/>
          <w:sz w:val="24"/>
          <w:szCs w:val="24"/>
        </w:rPr>
        <w:t>Epidata</w:t>
      </w:r>
      <w:proofErr w:type="spellEnd"/>
      <w:r w:rsidRPr="00821A96">
        <w:rPr>
          <w:rFonts w:ascii="Times New Roman" w:hAnsi="Times New Roman" w:cs="Times New Roman"/>
          <w:sz w:val="24"/>
          <w:szCs w:val="24"/>
        </w:rPr>
        <w:t xml:space="preserve"> software version 3.1 and exported to SPSS version 20 for analyses. </w:t>
      </w:r>
    </w:p>
    <w:p w:rsidR="00C60466" w:rsidRPr="00821A96" w:rsidRDefault="00B32D79" w:rsidP="00821A96">
      <w:pPr>
        <w:spacing w:line="360" w:lineRule="auto"/>
        <w:jc w:val="both"/>
        <w:rPr>
          <w:rFonts w:ascii="Times New Roman" w:eastAsia="Batang" w:hAnsi="Times New Roman" w:cs="Times New Roman"/>
          <w:sz w:val="24"/>
          <w:szCs w:val="24"/>
        </w:rPr>
      </w:pPr>
      <w:r w:rsidRPr="00821A96">
        <w:rPr>
          <w:rFonts w:ascii="Times New Roman" w:hAnsi="Times New Roman" w:cs="Times New Roman"/>
          <w:b/>
          <w:sz w:val="24"/>
          <w:szCs w:val="24"/>
        </w:rPr>
        <w:t>Results:</w:t>
      </w:r>
      <w:r w:rsidR="009155AF" w:rsidRPr="00821A96">
        <w:rPr>
          <w:rFonts w:ascii="Times New Roman" w:hAnsi="Times New Roman" w:cs="Times New Roman"/>
          <w:sz w:val="24"/>
          <w:szCs w:val="24"/>
        </w:rPr>
        <w:t xml:space="preserve"> The </w:t>
      </w:r>
      <w:r w:rsidR="00BE240F" w:rsidRPr="00821A96">
        <w:rPr>
          <w:rFonts w:ascii="Times New Roman" w:hAnsi="Times New Roman" w:cs="Times New Roman"/>
          <w:sz w:val="24"/>
          <w:szCs w:val="24"/>
        </w:rPr>
        <w:t>overall</w:t>
      </w:r>
      <w:r w:rsidR="009155AF" w:rsidRPr="00821A96">
        <w:rPr>
          <w:rFonts w:ascii="Times New Roman" w:hAnsi="Times New Roman" w:cs="Times New Roman"/>
          <w:sz w:val="24"/>
          <w:szCs w:val="24"/>
        </w:rPr>
        <w:t xml:space="preserve"> magnitude of </w:t>
      </w:r>
      <w:r w:rsidR="009155AF" w:rsidRPr="00821A96">
        <w:rPr>
          <w:rFonts w:ascii="Times New Roman" w:eastAsia="Times New Roman" w:hAnsi="Times New Roman" w:cs="Times New Roman"/>
          <w:sz w:val="24"/>
          <w:szCs w:val="24"/>
        </w:rPr>
        <w:t xml:space="preserve">patients </w:t>
      </w:r>
      <w:r w:rsidRPr="00821A96">
        <w:rPr>
          <w:rFonts w:ascii="Times New Roman" w:eastAsia="Times New Roman" w:hAnsi="Times New Roman" w:cs="Times New Roman"/>
          <w:sz w:val="24"/>
          <w:szCs w:val="24"/>
        </w:rPr>
        <w:t>who developed</w:t>
      </w:r>
      <w:r w:rsidR="009155AF" w:rsidRPr="00821A96">
        <w:rPr>
          <w:rFonts w:ascii="Times New Roman" w:eastAsia="Times New Roman" w:hAnsi="Times New Roman" w:cs="Times New Roman"/>
          <w:sz w:val="24"/>
          <w:szCs w:val="24"/>
        </w:rPr>
        <w:t xml:space="preserve"> pressure </w:t>
      </w:r>
      <w:r w:rsidRPr="00821A96">
        <w:rPr>
          <w:rFonts w:ascii="Times New Roman" w:eastAsia="Times New Roman" w:hAnsi="Times New Roman" w:cs="Times New Roman"/>
          <w:sz w:val="24"/>
          <w:szCs w:val="24"/>
        </w:rPr>
        <w:t>ulcer was 35</w:t>
      </w:r>
      <w:r w:rsidR="00C60466" w:rsidRPr="00821A96">
        <w:rPr>
          <w:rFonts w:ascii="Times New Roman" w:eastAsia="Times New Roman" w:hAnsi="Times New Roman" w:cs="Times New Roman"/>
          <w:sz w:val="24"/>
          <w:szCs w:val="24"/>
        </w:rPr>
        <w:t xml:space="preserve"> (16.3%).</w:t>
      </w:r>
      <w:r w:rsidR="00C60466" w:rsidRPr="00821A96">
        <w:rPr>
          <w:rFonts w:ascii="Times New Roman" w:eastAsia="MinionPro-Regular" w:hAnsi="Times New Roman" w:cs="Times New Roman"/>
          <w:sz w:val="24"/>
          <w:szCs w:val="24"/>
        </w:rPr>
        <w:t xml:space="preserve"> In </w:t>
      </w:r>
      <w:r w:rsidR="00603946" w:rsidRPr="00821A96">
        <w:rPr>
          <w:rFonts w:ascii="Times New Roman" w:eastAsia="MinionPro-Regular" w:hAnsi="Times New Roman" w:cs="Times New Roman"/>
          <w:sz w:val="24"/>
          <w:szCs w:val="24"/>
        </w:rPr>
        <w:t xml:space="preserve">this study </w:t>
      </w:r>
      <w:r w:rsidR="00603946" w:rsidRPr="00821A96">
        <w:rPr>
          <w:rFonts w:ascii="Times New Roman" w:eastAsia="Batang" w:hAnsi="Times New Roman" w:cs="Times New Roman"/>
          <w:sz w:val="24"/>
          <w:szCs w:val="24"/>
        </w:rPr>
        <w:t>participant</w:t>
      </w:r>
      <w:r w:rsidRPr="00821A96">
        <w:rPr>
          <w:rFonts w:ascii="Times New Roman" w:eastAsia="Batang" w:hAnsi="Times New Roman" w:cs="Times New Roman"/>
          <w:sz w:val="24"/>
          <w:szCs w:val="24"/>
        </w:rPr>
        <w:t xml:space="preserve"> whose age </w:t>
      </w:r>
      <w:r w:rsidR="00C60466" w:rsidRPr="00821A96">
        <w:rPr>
          <w:rFonts w:ascii="Times New Roman" w:eastAsia="Batang" w:hAnsi="Times New Roman" w:cs="Times New Roman"/>
          <w:sz w:val="24"/>
          <w:szCs w:val="24"/>
        </w:rPr>
        <w:t>&gt;65 years old were more likely to develop pressure ulcer than t</w:t>
      </w:r>
      <w:r w:rsidRPr="00821A96">
        <w:rPr>
          <w:rFonts w:ascii="Times New Roman" w:eastAsia="Batang" w:hAnsi="Times New Roman" w:cs="Times New Roman"/>
          <w:sz w:val="24"/>
          <w:szCs w:val="24"/>
        </w:rPr>
        <w:t xml:space="preserve">hose participants whose </w:t>
      </w:r>
      <w:r w:rsidR="00CC5237" w:rsidRPr="00821A96">
        <w:rPr>
          <w:rFonts w:ascii="Times New Roman" w:eastAsia="Batang" w:hAnsi="Times New Roman" w:cs="Times New Roman"/>
          <w:sz w:val="24"/>
          <w:szCs w:val="24"/>
        </w:rPr>
        <w:t>age &lt;</w:t>
      </w:r>
      <w:r w:rsidR="00C60466" w:rsidRPr="00821A96">
        <w:rPr>
          <w:rFonts w:ascii="Times New Roman" w:eastAsia="Batang" w:hAnsi="Times New Roman" w:cs="Times New Roman"/>
          <w:sz w:val="24"/>
          <w:szCs w:val="24"/>
        </w:rPr>
        <w:t>46 years old</w:t>
      </w:r>
      <w:r w:rsidR="00CC5237" w:rsidRPr="00821A96">
        <w:rPr>
          <w:rFonts w:ascii="Times New Roman" w:eastAsia="Batang" w:hAnsi="Times New Roman" w:cs="Times New Roman"/>
          <w:sz w:val="24"/>
          <w:szCs w:val="24"/>
        </w:rPr>
        <w:t xml:space="preserve"> (AOR: </w:t>
      </w:r>
      <w:r w:rsidR="00F2018A" w:rsidRPr="00821A96">
        <w:rPr>
          <w:rFonts w:ascii="Times New Roman" w:hAnsi="Times New Roman" w:cs="Times New Roman"/>
          <w:sz w:val="24"/>
          <w:szCs w:val="24"/>
        </w:rPr>
        <w:t>3.81; 95%</w:t>
      </w:r>
      <w:r w:rsidR="00CC5237" w:rsidRPr="00821A96">
        <w:rPr>
          <w:rFonts w:ascii="Times New Roman" w:hAnsi="Times New Roman" w:cs="Times New Roman"/>
          <w:sz w:val="24"/>
          <w:szCs w:val="24"/>
        </w:rPr>
        <w:t>CI: 1.03, 14.14)</w:t>
      </w:r>
      <w:r w:rsidR="00C60466" w:rsidRPr="00821A96">
        <w:rPr>
          <w:rFonts w:ascii="Times New Roman" w:eastAsia="Batang" w:hAnsi="Times New Roman" w:cs="Times New Roman"/>
          <w:sz w:val="24"/>
          <w:szCs w:val="24"/>
        </w:rPr>
        <w:t>.</w:t>
      </w:r>
      <w:r w:rsidR="00C60466" w:rsidRPr="00821A96">
        <w:rPr>
          <w:rFonts w:ascii="Times New Roman" w:eastAsia="MinionPro-Regular" w:hAnsi="Times New Roman" w:cs="Times New Roman"/>
          <w:sz w:val="24"/>
          <w:szCs w:val="24"/>
        </w:rPr>
        <w:t xml:space="preserve"> Patient who has constantly</w:t>
      </w:r>
      <w:r w:rsidR="003C7818" w:rsidRPr="00821A96">
        <w:rPr>
          <w:rFonts w:ascii="Times New Roman" w:eastAsia="MinionPro-Regular" w:hAnsi="Times New Roman" w:cs="Times New Roman"/>
          <w:sz w:val="24"/>
          <w:szCs w:val="24"/>
        </w:rPr>
        <w:t xml:space="preserve"> </w:t>
      </w:r>
      <w:r w:rsidR="00CC5237" w:rsidRPr="00821A96">
        <w:rPr>
          <w:rFonts w:ascii="Times New Roman" w:eastAsia="MinionPro-Regular" w:hAnsi="Times New Roman" w:cs="Times New Roman"/>
          <w:sz w:val="24"/>
          <w:szCs w:val="24"/>
        </w:rPr>
        <w:t xml:space="preserve">(AOR: </w:t>
      </w:r>
      <w:r w:rsidR="00CC5237" w:rsidRPr="00821A96">
        <w:rPr>
          <w:rFonts w:ascii="Times New Roman" w:hAnsi="Times New Roman" w:cs="Times New Roman"/>
          <w:sz w:val="24"/>
          <w:szCs w:val="24"/>
        </w:rPr>
        <w:t>4.70; 95% CI: 1.04</w:t>
      </w:r>
      <w:r w:rsidR="00437E3F" w:rsidRPr="00821A96">
        <w:rPr>
          <w:rFonts w:ascii="Times New Roman" w:hAnsi="Times New Roman" w:cs="Times New Roman"/>
          <w:sz w:val="24"/>
          <w:szCs w:val="24"/>
        </w:rPr>
        <w:t>, 21.28</w:t>
      </w:r>
      <w:r w:rsidR="00CC5237" w:rsidRPr="00821A96">
        <w:rPr>
          <w:rFonts w:ascii="Times New Roman" w:hAnsi="Times New Roman" w:cs="Times New Roman"/>
          <w:sz w:val="24"/>
          <w:szCs w:val="24"/>
        </w:rPr>
        <w:t xml:space="preserve">) </w:t>
      </w:r>
      <w:r w:rsidR="00CC5237" w:rsidRPr="00821A96">
        <w:rPr>
          <w:rFonts w:ascii="Times New Roman" w:eastAsia="MinionPro-Regular" w:hAnsi="Times New Roman" w:cs="Times New Roman"/>
          <w:sz w:val="24"/>
          <w:szCs w:val="24"/>
        </w:rPr>
        <w:t xml:space="preserve">and often </w:t>
      </w:r>
      <w:r w:rsidR="00C60466" w:rsidRPr="00821A96">
        <w:rPr>
          <w:rFonts w:ascii="Times New Roman" w:eastAsia="MinionPro-Regular" w:hAnsi="Times New Roman" w:cs="Times New Roman"/>
          <w:sz w:val="24"/>
          <w:szCs w:val="24"/>
        </w:rPr>
        <w:t xml:space="preserve">moist </w:t>
      </w:r>
      <w:r w:rsidR="003C7818" w:rsidRPr="00821A96">
        <w:rPr>
          <w:rFonts w:ascii="Times New Roman" w:eastAsia="MinionPro-Regular" w:hAnsi="Times New Roman" w:cs="Times New Roman"/>
          <w:sz w:val="24"/>
          <w:szCs w:val="24"/>
        </w:rPr>
        <w:t xml:space="preserve">skin </w:t>
      </w:r>
      <w:r w:rsidR="00CC5237" w:rsidRPr="00821A96">
        <w:rPr>
          <w:rFonts w:ascii="Times New Roman" w:eastAsia="MinionPro-Regular" w:hAnsi="Times New Roman" w:cs="Times New Roman"/>
          <w:sz w:val="24"/>
          <w:szCs w:val="24"/>
        </w:rPr>
        <w:t>(AOR:</w:t>
      </w:r>
      <w:r w:rsidR="00CC5237" w:rsidRPr="00821A96">
        <w:rPr>
          <w:rFonts w:ascii="Times New Roman" w:hAnsi="Times New Roman" w:cs="Times New Roman"/>
          <w:sz w:val="24"/>
          <w:szCs w:val="24"/>
        </w:rPr>
        <w:t xml:space="preserve">  4.41; 95% CI: 1.01</w:t>
      </w:r>
      <w:r w:rsidR="00437E3F" w:rsidRPr="00821A96">
        <w:rPr>
          <w:rFonts w:ascii="Times New Roman" w:hAnsi="Times New Roman" w:cs="Times New Roman"/>
          <w:sz w:val="24"/>
          <w:szCs w:val="24"/>
        </w:rPr>
        <w:t>, 19.32</w:t>
      </w:r>
      <w:r w:rsidR="00CC5237" w:rsidRPr="00821A96">
        <w:rPr>
          <w:rFonts w:ascii="Times New Roman" w:hAnsi="Times New Roman" w:cs="Times New Roman"/>
          <w:sz w:val="24"/>
          <w:szCs w:val="24"/>
        </w:rPr>
        <w:t>)</w:t>
      </w:r>
      <w:r w:rsidR="00C60466" w:rsidRPr="00821A96">
        <w:rPr>
          <w:rFonts w:ascii="Times New Roman" w:eastAsia="MinionPro-Regular" w:hAnsi="Times New Roman" w:cs="Times New Roman"/>
          <w:sz w:val="24"/>
          <w:szCs w:val="24"/>
        </w:rPr>
        <w:t xml:space="preserve"> were more likely to develop pressure ulcer than patient whose skin were occasionally moist.</w:t>
      </w:r>
      <w:r w:rsidR="00C60466" w:rsidRPr="00821A96">
        <w:rPr>
          <w:rFonts w:ascii="Times New Roman" w:eastAsia="Times New Roman" w:hAnsi="Times New Roman" w:cs="Times New Roman"/>
          <w:sz w:val="24"/>
          <w:szCs w:val="24"/>
        </w:rPr>
        <w:t xml:space="preserve"> Patients who</w:t>
      </w:r>
      <w:r w:rsidR="00C60466" w:rsidRPr="00821A96">
        <w:rPr>
          <w:rFonts w:ascii="Times New Roman" w:eastAsia="MinionPro-Regular" w:hAnsi="Times New Roman" w:cs="Times New Roman"/>
          <w:sz w:val="24"/>
          <w:szCs w:val="24"/>
        </w:rPr>
        <w:t xml:space="preserve"> stayed in hospital for ≥ 7 days were more likely to develop pressure ulcer than patients who had stayed for &lt;7 days</w:t>
      </w:r>
      <w:r w:rsidR="00CC5237" w:rsidRPr="00821A96">
        <w:rPr>
          <w:rFonts w:ascii="Times New Roman" w:eastAsia="MinionPro-Regular" w:hAnsi="Times New Roman" w:cs="Times New Roman"/>
          <w:sz w:val="24"/>
          <w:szCs w:val="24"/>
        </w:rPr>
        <w:t xml:space="preserve"> (AOR: </w:t>
      </w:r>
      <w:r w:rsidR="00CC5237" w:rsidRPr="00821A96">
        <w:rPr>
          <w:rFonts w:ascii="Times New Roman" w:hAnsi="Times New Roman" w:cs="Times New Roman"/>
          <w:sz w:val="24"/>
          <w:szCs w:val="24"/>
        </w:rPr>
        <w:t xml:space="preserve">19.63; 95% </w:t>
      </w:r>
      <w:r w:rsidR="00437E3F" w:rsidRPr="00821A96">
        <w:rPr>
          <w:rFonts w:ascii="Times New Roman" w:hAnsi="Times New Roman" w:cs="Times New Roman"/>
          <w:sz w:val="24"/>
          <w:szCs w:val="24"/>
        </w:rPr>
        <w:t>CI:</w:t>
      </w:r>
      <w:r w:rsidR="00CC5237" w:rsidRPr="00821A96">
        <w:rPr>
          <w:rFonts w:ascii="Times New Roman" w:hAnsi="Times New Roman" w:cs="Times New Roman"/>
          <w:sz w:val="24"/>
          <w:szCs w:val="24"/>
        </w:rPr>
        <w:t xml:space="preserve"> 5.97</w:t>
      </w:r>
      <w:r w:rsidR="003C7818" w:rsidRPr="00821A96">
        <w:rPr>
          <w:rFonts w:ascii="Times New Roman" w:hAnsi="Times New Roman" w:cs="Times New Roman"/>
          <w:sz w:val="24"/>
          <w:szCs w:val="24"/>
        </w:rPr>
        <w:t>, 64.51</w:t>
      </w:r>
      <w:r w:rsidR="00CC5237" w:rsidRPr="00821A96">
        <w:rPr>
          <w:rFonts w:ascii="Times New Roman" w:hAnsi="Times New Roman" w:cs="Times New Roman"/>
          <w:sz w:val="24"/>
          <w:szCs w:val="24"/>
        </w:rPr>
        <w:t>)</w:t>
      </w:r>
      <w:r w:rsidR="00C60466" w:rsidRPr="00821A96">
        <w:rPr>
          <w:rFonts w:ascii="Times New Roman" w:eastAsia="MinionPro-Regular" w:hAnsi="Times New Roman" w:cs="Times New Roman"/>
          <w:sz w:val="24"/>
          <w:szCs w:val="24"/>
        </w:rPr>
        <w:t>.</w:t>
      </w:r>
    </w:p>
    <w:p w:rsidR="00121C56" w:rsidRPr="00821A96" w:rsidRDefault="00BE240F" w:rsidP="00821A96">
      <w:pPr>
        <w:autoSpaceDE w:val="0"/>
        <w:autoSpaceDN w:val="0"/>
        <w:adjustRightInd w:val="0"/>
        <w:spacing w:after="0" w:line="360" w:lineRule="auto"/>
        <w:jc w:val="both"/>
        <w:rPr>
          <w:rFonts w:ascii="Times New Roman" w:eastAsia="MinionPro-Regular" w:hAnsi="Times New Roman" w:cs="Times New Roman"/>
          <w:sz w:val="24"/>
          <w:szCs w:val="24"/>
        </w:rPr>
      </w:pPr>
      <w:r w:rsidRPr="00821A96">
        <w:rPr>
          <w:rFonts w:ascii="Times New Roman" w:hAnsi="Times New Roman" w:cs="Times New Roman"/>
          <w:b/>
          <w:sz w:val="24"/>
          <w:szCs w:val="24"/>
        </w:rPr>
        <w:lastRenderedPageBreak/>
        <w:t>Conculsion:</w:t>
      </w:r>
      <w:r w:rsidRPr="00821A96">
        <w:rPr>
          <w:rFonts w:ascii="Times New Roman" w:hAnsi="Times New Roman" w:cs="Times New Roman"/>
          <w:sz w:val="24"/>
          <w:szCs w:val="24"/>
        </w:rPr>
        <w:t xml:space="preserve"> </w:t>
      </w:r>
      <w:r w:rsidR="00C60466" w:rsidRPr="00821A96">
        <w:rPr>
          <w:rFonts w:ascii="Times New Roman" w:hAnsi="Times New Roman" w:cs="Times New Roman"/>
          <w:sz w:val="24"/>
          <w:szCs w:val="24"/>
        </w:rPr>
        <w:t xml:space="preserve">Prevalence of pressure ulcers was high among </w:t>
      </w:r>
      <w:r w:rsidRPr="00821A96">
        <w:rPr>
          <w:rFonts w:ascii="Times New Roman" w:eastAsia="Times New Roman" w:hAnsi="Times New Roman" w:cs="Times New Roman"/>
          <w:sz w:val="24"/>
          <w:szCs w:val="24"/>
        </w:rPr>
        <w:t>old aged patients, patients with moist skin and patients who</w:t>
      </w:r>
      <w:r w:rsidRPr="00821A96">
        <w:rPr>
          <w:rFonts w:ascii="Times New Roman" w:eastAsia="MinionPro-Regular" w:hAnsi="Times New Roman" w:cs="Times New Roman"/>
          <w:sz w:val="24"/>
          <w:szCs w:val="24"/>
        </w:rPr>
        <w:t xml:space="preserve"> stayed in hospital for long period</w:t>
      </w:r>
      <w:r w:rsidR="00C60466" w:rsidRPr="00821A96">
        <w:rPr>
          <w:rFonts w:ascii="Times New Roman" w:hAnsi="Times New Roman" w:cs="Times New Roman"/>
          <w:sz w:val="24"/>
          <w:szCs w:val="24"/>
        </w:rPr>
        <w:t xml:space="preserve">. </w:t>
      </w:r>
      <w:r w:rsidRPr="00821A96">
        <w:rPr>
          <w:rFonts w:ascii="Times New Roman" w:hAnsi="Times New Roman" w:cs="Times New Roman"/>
          <w:sz w:val="24"/>
          <w:szCs w:val="24"/>
        </w:rPr>
        <w:t xml:space="preserve">Therefore </w:t>
      </w:r>
      <w:r w:rsidR="00121C56" w:rsidRPr="00821A96">
        <w:rPr>
          <w:rFonts w:ascii="Times New Roman" w:eastAsia="MinionPro-Regular" w:hAnsi="Times New Roman" w:cs="Times New Roman"/>
          <w:sz w:val="24"/>
          <w:szCs w:val="24"/>
        </w:rPr>
        <w:t xml:space="preserve">Nurses should improve the quality of the nursing care for bedridden and critically ill patients by using risk assessment scale to identify high risk patients for pressure ulcer development and conducting health information </w:t>
      </w:r>
      <w:r w:rsidR="00B32D79" w:rsidRPr="00821A96">
        <w:rPr>
          <w:rFonts w:ascii="Times New Roman" w:eastAsia="MinionPro-Regular" w:hAnsi="Times New Roman" w:cs="Times New Roman"/>
          <w:sz w:val="24"/>
          <w:szCs w:val="24"/>
        </w:rPr>
        <w:t>dissemination for</w:t>
      </w:r>
      <w:r w:rsidR="00121C56" w:rsidRPr="00821A96">
        <w:rPr>
          <w:rFonts w:ascii="Times New Roman" w:eastAsia="MinionPro-Regular" w:hAnsi="Times New Roman" w:cs="Times New Roman"/>
          <w:sz w:val="24"/>
          <w:szCs w:val="24"/>
        </w:rPr>
        <w:t xml:space="preserve"> patients and their relatives about pressure ulcer </w:t>
      </w:r>
      <w:r w:rsidR="00B32D79" w:rsidRPr="00821A96">
        <w:rPr>
          <w:rFonts w:ascii="Times New Roman" w:eastAsia="MinionPro-Regular" w:hAnsi="Times New Roman" w:cs="Times New Roman"/>
          <w:sz w:val="24"/>
          <w:szCs w:val="24"/>
        </w:rPr>
        <w:t>prevention methods</w:t>
      </w:r>
      <w:r w:rsidR="00121C56" w:rsidRPr="00821A96">
        <w:rPr>
          <w:rFonts w:ascii="Times New Roman" w:eastAsia="MinionPro-Regular" w:hAnsi="Times New Roman" w:cs="Times New Roman"/>
          <w:sz w:val="24"/>
          <w:szCs w:val="24"/>
        </w:rPr>
        <w:t xml:space="preserve">. </w:t>
      </w:r>
    </w:p>
    <w:p w:rsidR="00C60466" w:rsidRPr="00821A96" w:rsidRDefault="00121C56" w:rsidP="00821A96">
      <w:pPr>
        <w:autoSpaceDE w:val="0"/>
        <w:autoSpaceDN w:val="0"/>
        <w:adjustRightInd w:val="0"/>
        <w:spacing w:after="0" w:line="360" w:lineRule="auto"/>
        <w:jc w:val="both"/>
        <w:rPr>
          <w:rFonts w:ascii="Times New Roman" w:eastAsia="MinionPro-Regular" w:hAnsi="Times New Roman" w:cs="Times New Roman"/>
          <w:sz w:val="24"/>
          <w:szCs w:val="24"/>
        </w:rPr>
      </w:pPr>
      <w:r w:rsidRPr="00821A96">
        <w:rPr>
          <w:rFonts w:ascii="Times New Roman" w:eastAsia="MinionPro-Regular" w:hAnsi="Times New Roman" w:cs="Times New Roman"/>
          <w:b/>
          <w:sz w:val="24"/>
          <w:szCs w:val="24"/>
        </w:rPr>
        <w:t xml:space="preserve">Key </w:t>
      </w:r>
      <w:r w:rsidR="003C7818" w:rsidRPr="00821A96">
        <w:rPr>
          <w:rFonts w:ascii="Times New Roman" w:eastAsia="MinionPro-Regular" w:hAnsi="Times New Roman" w:cs="Times New Roman"/>
          <w:b/>
          <w:sz w:val="24"/>
          <w:szCs w:val="24"/>
        </w:rPr>
        <w:t>words:</w:t>
      </w:r>
      <w:r w:rsidRPr="00821A96">
        <w:rPr>
          <w:rFonts w:ascii="Times New Roman" w:eastAsia="MinionPro-Regular" w:hAnsi="Times New Roman" w:cs="Times New Roman"/>
          <w:b/>
          <w:sz w:val="24"/>
          <w:szCs w:val="24"/>
        </w:rPr>
        <w:t xml:space="preserve"> </w:t>
      </w:r>
      <w:r w:rsidRPr="00821A96">
        <w:rPr>
          <w:rFonts w:ascii="Times New Roman" w:hAnsi="Times New Roman" w:cs="Times New Roman"/>
          <w:sz w:val="24"/>
          <w:szCs w:val="24"/>
        </w:rPr>
        <w:t>pressure ulcers,</w:t>
      </w:r>
      <w:r w:rsidRPr="00821A96">
        <w:rPr>
          <w:rFonts w:ascii="Times New Roman" w:eastAsia="MinionPro-Regular" w:hAnsi="Times New Roman" w:cs="Times New Roman"/>
          <w:sz w:val="24"/>
          <w:szCs w:val="24"/>
        </w:rPr>
        <w:t xml:space="preserve"> </w:t>
      </w:r>
      <w:r w:rsidR="003C7818" w:rsidRPr="00821A96">
        <w:rPr>
          <w:rFonts w:ascii="Times New Roman" w:eastAsia="MinionPro-Regular" w:hAnsi="Times New Roman" w:cs="Times New Roman"/>
          <w:sz w:val="24"/>
          <w:szCs w:val="24"/>
        </w:rPr>
        <w:t>bedridden,</w:t>
      </w:r>
      <w:r w:rsidR="003C7818" w:rsidRPr="00821A96">
        <w:rPr>
          <w:rFonts w:ascii="Times New Roman" w:hAnsi="Times New Roman" w:cs="Times New Roman"/>
          <w:sz w:val="24"/>
          <w:szCs w:val="24"/>
        </w:rPr>
        <w:t xml:space="preserve"> public</w:t>
      </w:r>
      <w:r w:rsidRPr="00821A96">
        <w:rPr>
          <w:rFonts w:ascii="Times New Roman" w:hAnsi="Times New Roman" w:cs="Times New Roman"/>
          <w:sz w:val="24"/>
          <w:szCs w:val="24"/>
        </w:rPr>
        <w:t xml:space="preserve"> </w:t>
      </w:r>
      <w:r w:rsidR="003C7818" w:rsidRPr="00821A96">
        <w:rPr>
          <w:rFonts w:ascii="Times New Roman" w:hAnsi="Times New Roman" w:cs="Times New Roman"/>
          <w:sz w:val="24"/>
          <w:szCs w:val="24"/>
        </w:rPr>
        <w:t>hospitals,</w:t>
      </w:r>
      <w:r w:rsidRPr="00821A96">
        <w:rPr>
          <w:rFonts w:ascii="Times New Roman" w:hAnsi="Times New Roman" w:cs="Times New Roman"/>
          <w:sz w:val="24"/>
          <w:szCs w:val="24"/>
        </w:rPr>
        <w:t xml:space="preserve"> </w:t>
      </w:r>
      <w:proofErr w:type="spellStart"/>
      <w:r w:rsidRPr="00821A96">
        <w:rPr>
          <w:rFonts w:ascii="Times New Roman" w:hAnsi="Times New Roman" w:cs="Times New Roman"/>
          <w:sz w:val="24"/>
          <w:szCs w:val="24"/>
        </w:rPr>
        <w:t>Harari</w:t>
      </w:r>
      <w:proofErr w:type="spellEnd"/>
      <w:r w:rsidRPr="00821A96">
        <w:rPr>
          <w:rFonts w:ascii="Times New Roman" w:hAnsi="Times New Roman" w:cs="Times New Roman"/>
          <w:sz w:val="24"/>
          <w:szCs w:val="24"/>
        </w:rPr>
        <w:t xml:space="preserve"> regional state</w:t>
      </w:r>
      <w:r w:rsidRPr="00821A96">
        <w:rPr>
          <w:rFonts w:ascii="Times New Roman" w:eastAsia="MinionPro-Regular" w:hAnsi="Times New Roman" w:cs="Times New Roman"/>
          <w:sz w:val="24"/>
          <w:szCs w:val="24"/>
        </w:rPr>
        <w:t xml:space="preserve"> </w:t>
      </w:r>
    </w:p>
    <w:p w:rsidR="00821A96" w:rsidRPr="00821A96" w:rsidRDefault="00821A96" w:rsidP="00821A96">
      <w:pPr>
        <w:spacing w:line="360" w:lineRule="auto"/>
        <w:jc w:val="center"/>
        <w:rPr>
          <w:rFonts w:ascii="Times New Roman" w:eastAsia="Times New Roman" w:hAnsi="Times New Roman" w:cs="Times New Roman"/>
          <w:color w:val="000000"/>
          <w:sz w:val="24"/>
          <w:szCs w:val="24"/>
        </w:rPr>
      </w:pPr>
    </w:p>
    <w:p w:rsidR="00821A96" w:rsidRPr="00821A96" w:rsidRDefault="00821A96" w:rsidP="00821A96">
      <w:pPr>
        <w:spacing w:line="360" w:lineRule="auto"/>
        <w:jc w:val="center"/>
        <w:rPr>
          <w:rFonts w:ascii="Times New Roman" w:eastAsia="Times New Roman" w:hAnsi="Times New Roman" w:cs="Times New Roman"/>
          <w:sz w:val="24"/>
          <w:szCs w:val="24"/>
        </w:rPr>
      </w:pPr>
      <w:proofErr w:type="spellStart"/>
      <w:r w:rsidRPr="00821A96">
        <w:rPr>
          <w:rFonts w:ascii="Times New Roman" w:eastAsia="Times New Roman" w:hAnsi="Times New Roman" w:cs="Times New Roman"/>
          <w:color w:val="000000"/>
          <w:sz w:val="24"/>
          <w:szCs w:val="24"/>
        </w:rPr>
        <w:t>Feven</w:t>
      </w:r>
      <w:proofErr w:type="spellEnd"/>
      <w:r w:rsidRPr="00821A96">
        <w:rPr>
          <w:rFonts w:ascii="Times New Roman" w:eastAsia="Times New Roman" w:hAnsi="Times New Roman" w:cs="Times New Roman"/>
          <w:color w:val="000000"/>
          <w:sz w:val="24"/>
          <w:szCs w:val="24"/>
        </w:rPr>
        <w:t xml:space="preserve"> </w:t>
      </w:r>
      <w:proofErr w:type="spellStart"/>
      <w:r w:rsidRPr="00821A96">
        <w:rPr>
          <w:rFonts w:ascii="Times New Roman" w:eastAsia="Times New Roman" w:hAnsi="Times New Roman" w:cs="Times New Roman"/>
          <w:color w:val="000000"/>
          <w:sz w:val="24"/>
          <w:szCs w:val="24"/>
        </w:rPr>
        <w:t>Teshome</w:t>
      </w:r>
      <w:proofErr w:type="spellEnd"/>
    </w:p>
    <w:p w:rsidR="00821A96" w:rsidRPr="00821A96" w:rsidRDefault="00821A96" w:rsidP="00821A96">
      <w:pPr>
        <w:spacing w:line="360" w:lineRule="auto"/>
        <w:rPr>
          <w:rFonts w:ascii="Times New Roman" w:eastAsia="Times New Roman" w:hAnsi="Times New Roman" w:cs="Times New Roman"/>
          <w:sz w:val="24"/>
          <w:szCs w:val="24"/>
        </w:rPr>
      </w:pPr>
      <w:proofErr w:type="spellStart"/>
      <w:r w:rsidRPr="00821A96">
        <w:rPr>
          <w:rFonts w:ascii="Times New Roman" w:eastAsia="Times New Roman" w:hAnsi="Times New Roman" w:cs="Times New Roman"/>
          <w:color w:val="000000"/>
          <w:sz w:val="24"/>
          <w:szCs w:val="24"/>
        </w:rPr>
        <w:t>Hiwot</w:t>
      </w:r>
      <w:proofErr w:type="spellEnd"/>
      <w:r w:rsidRPr="00821A96">
        <w:rPr>
          <w:rFonts w:ascii="Times New Roman" w:eastAsia="Times New Roman" w:hAnsi="Times New Roman" w:cs="Times New Roman"/>
          <w:color w:val="000000"/>
          <w:sz w:val="24"/>
          <w:szCs w:val="24"/>
        </w:rPr>
        <w:t xml:space="preserve"> </w:t>
      </w:r>
      <w:proofErr w:type="spellStart"/>
      <w:r w:rsidRPr="00821A96">
        <w:rPr>
          <w:rFonts w:ascii="Times New Roman" w:eastAsia="Times New Roman" w:hAnsi="Times New Roman" w:cs="Times New Roman"/>
          <w:color w:val="000000"/>
          <w:sz w:val="24"/>
          <w:szCs w:val="24"/>
        </w:rPr>
        <w:t>Fana</w:t>
      </w:r>
      <w:proofErr w:type="spellEnd"/>
      <w:r w:rsidRPr="00821A96">
        <w:rPr>
          <w:rFonts w:ascii="Times New Roman" w:eastAsia="Times New Roman" w:hAnsi="Times New Roman" w:cs="Times New Roman"/>
          <w:color w:val="000000"/>
          <w:sz w:val="24"/>
          <w:szCs w:val="24"/>
        </w:rPr>
        <w:t xml:space="preserve"> </w:t>
      </w:r>
      <w:proofErr w:type="gramStart"/>
      <w:r w:rsidRPr="00821A96">
        <w:rPr>
          <w:rFonts w:ascii="Times New Roman" w:eastAsia="Times New Roman" w:hAnsi="Times New Roman" w:cs="Times New Roman"/>
          <w:color w:val="000000"/>
          <w:sz w:val="24"/>
          <w:szCs w:val="24"/>
        </w:rPr>
        <w:t>specialized</w:t>
      </w:r>
      <w:proofErr w:type="gramEnd"/>
      <w:r w:rsidRPr="00821A96">
        <w:rPr>
          <w:rFonts w:ascii="Times New Roman" w:eastAsia="Times New Roman" w:hAnsi="Times New Roman" w:cs="Times New Roman"/>
          <w:color w:val="000000"/>
          <w:sz w:val="24"/>
          <w:szCs w:val="24"/>
        </w:rPr>
        <w:t xml:space="preserve"> University Hospital, Haramaya University, Ethiopia</w:t>
      </w:r>
    </w:p>
    <w:p w:rsidR="00821A96" w:rsidRPr="00821A96" w:rsidRDefault="00821A96" w:rsidP="00821A96">
      <w:pPr>
        <w:spacing w:line="360" w:lineRule="auto"/>
        <w:jc w:val="both"/>
        <w:rPr>
          <w:rFonts w:ascii="Times New Roman" w:eastAsia="Times New Roman" w:hAnsi="Times New Roman" w:cs="Times New Roman"/>
          <w:sz w:val="24"/>
          <w:szCs w:val="24"/>
        </w:rPr>
      </w:pPr>
      <w:r w:rsidRPr="00821A96">
        <w:rPr>
          <w:rFonts w:ascii="Times New Roman" w:eastAsia="Times New Roman" w:hAnsi="Times New Roman" w:cs="Times New Roman"/>
          <w:color w:val="000000"/>
          <w:sz w:val="24"/>
          <w:szCs w:val="24"/>
        </w:rPr>
        <w:t xml:space="preserve">She had completed diploma in Clinical Nursing in 2005 from </w:t>
      </w:r>
      <w:proofErr w:type="spellStart"/>
      <w:r w:rsidRPr="00821A96">
        <w:rPr>
          <w:rFonts w:ascii="Times New Roman" w:eastAsia="Times New Roman" w:hAnsi="Times New Roman" w:cs="Times New Roman"/>
          <w:color w:val="000000"/>
          <w:sz w:val="24"/>
          <w:szCs w:val="24"/>
        </w:rPr>
        <w:t>Harar</w:t>
      </w:r>
      <w:proofErr w:type="spellEnd"/>
      <w:r w:rsidRPr="00821A96">
        <w:rPr>
          <w:rFonts w:ascii="Times New Roman" w:eastAsia="Times New Roman" w:hAnsi="Times New Roman" w:cs="Times New Roman"/>
          <w:color w:val="000000"/>
          <w:sz w:val="24"/>
          <w:szCs w:val="24"/>
        </w:rPr>
        <w:t xml:space="preserve"> Health Sciences College. Then, she was employed in </w:t>
      </w:r>
      <w:proofErr w:type="spellStart"/>
      <w:r w:rsidRPr="00821A96">
        <w:rPr>
          <w:rFonts w:ascii="Times New Roman" w:eastAsia="Times New Roman" w:hAnsi="Times New Roman" w:cs="Times New Roman"/>
          <w:color w:val="000000"/>
          <w:sz w:val="24"/>
          <w:szCs w:val="24"/>
        </w:rPr>
        <w:t>Hiwot</w:t>
      </w:r>
      <w:proofErr w:type="spellEnd"/>
      <w:r w:rsidRPr="00821A96">
        <w:rPr>
          <w:rFonts w:ascii="Times New Roman" w:eastAsia="Times New Roman" w:hAnsi="Times New Roman" w:cs="Times New Roman"/>
          <w:color w:val="000000"/>
          <w:sz w:val="24"/>
          <w:szCs w:val="24"/>
        </w:rPr>
        <w:t xml:space="preserve"> </w:t>
      </w:r>
      <w:proofErr w:type="spellStart"/>
      <w:r w:rsidRPr="00821A96">
        <w:rPr>
          <w:rFonts w:ascii="Times New Roman" w:eastAsia="Times New Roman" w:hAnsi="Times New Roman" w:cs="Times New Roman"/>
          <w:color w:val="000000"/>
          <w:sz w:val="24"/>
          <w:szCs w:val="24"/>
        </w:rPr>
        <w:t>Fana</w:t>
      </w:r>
      <w:proofErr w:type="spellEnd"/>
      <w:r w:rsidRPr="00821A96">
        <w:rPr>
          <w:rFonts w:ascii="Times New Roman" w:eastAsia="Times New Roman" w:hAnsi="Times New Roman" w:cs="Times New Roman"/>
          <w:color w:val="000000"/>
          <w:sz w:val="24"/>
          <w:szCs w:val="24"/>
        </w:rPr>
        <w:t xml:space="preserve"> Specialized University Hospital. She had been worked as a staff nurse in different wards of the hospital like surgical, medical, Intensive care unit, pediatrics and nutrition. Then, she joined and graduated with Bachelor of Sciences in Nursing from Haramaya University in 2008. Then she worked as expert nurse in the hospital. In 2013, she joined the School of Graduate Studies of Haramaya University and graduated with Masters of Sciences in Adult Health Nursing. After completion of her training, she is working as nurse specialist in the hospital till now.</w:t>
      </w:r>
    </w:p>
    <w:p w:rsidR="00821A96" w:rsidRPr="00821A96" w:rsidRDefault="00821A96" w:rsidP="00821A96">
      <w:pPr>
        <w:autoSpaceDE w:val="0"/>
        <w:autoSpaceDN w:val="0"/>
        <w:adjustRightInd w:val="0"/>
        <w:spacing w:line="360" w:lineRule="auto"/>
        <w:rPr>
          <w:rFonts w:ascii="Times New Roman" w:hAnsi="Times New Roman" w:cs="Times New Roman"/>
          <w:b/>
          <w:sz w:val="24"/>
          <w:szCs w:val="24"/>
          <w:lang w:val="en-NZ"/>
        </w:rPr>
      </w:pPr>
    </w:p>
    <w:p w:rsidR="008F3AA1" w:rsidRDefault="00821A96" w:rsidP="00821A96">
      <w:pPr>
        <w:autoSpaceDE w:val="0"/>
        <w:autoSpaceDN w:val="0"/>
        <w:adjustRightInd w:val="0"/>
        <w:spacing w:line="360" w:lineRule="auto"/>
        <w:rPr>
          <w:rFonts w:ascii="Times New Roman" w:hAnsi="Times New Roman" w:cs="Times New Roman"/>
          <w:sz w:val="24"/>
          <w:szCs w:val="24"/>
          <w:lang w:val="en-NZ"/>
        </w:rPr>
      </w:pPr>
      <w:r w:rsidRPr="00821A96">
        <w:rPr>
          <w:rFonts w:ascii="Times New Roman" w:hAnsi="Times New Roman" w:cs="Times New Roman"/>
          <w:b/>
          <w:sz w:val="24"/>
          <w:szCs w:val="24"/>
          <w:lang w:val="en-NZ"/>
        </w:rPr>
        <w:t xml:space="preserve">Presenting author details </w:t>
      </w:r>
      <w:r w:rsidRPr="00821A96">
        <w:rPr>
          <w:rFonts w:ascii="Times New Roman" w:hAnsi="Times New Roman" w:cs="Times New Roman"/>
          <w:b/>
          <w:sz w:val="24"/>
          <w:szCs w:val="24"/>
          <w:lang w:val="en-NZ"/>
        </w:rPr>
        <w:br/>
      </w:r>
      <w:r w:rsidRPr="00821A96">
        <w:rPr>
          <w:rFonts w:ascii="Times New Roman" w:hAnsi="Times New Roman" w:cs="Times New Roman"/>
          <w:sz w:val="24"/>
          <w:szCs w:val="24"/>
          <w:lang w:val="en-NZ"/>
        </w:rPr>
        <w:t xml:space="preserve">Full name:  </w:t>
      </w:r>
      <w:proofErr w:type="spellStart"/>
      <w:r w:rsidRPr="00821A96">
        <w:rPr>
          <w:rFonts w:ascii="Times New Roman" w:hAnsi="Times New Roman" w:cs="Times New Roman"/>
          <w:sz w:val="24"/>
          <w:szCs w:val="24"/>
          <w:lang w:val="en-NZ"/>
        </w:rPr>
        <w:t>Feven</w:t>
      </w:r>
      <w:proofErr w:type="spellEnd"/>
      <w:r w:rsidRPr="00821A96">
        <w:rPr>
          <w:rFonts w:ascii="Times New Roman" w:hAnsi="Times New Roman" w:cs="Times New Roman"/>
          <w:sz w:val="24"/>
          <w:szCs w:val="24"/>
          <w:lang w:val="en-NZ"/>
        </w:rPr>
        <w:t xml:space="preserve"> </w:t>
      </w:r>
      <w:proofErr w:type="spellStart"/>
      <w:r w:rsidRPr="00821A96">
        <w:rPr>
          <w:rFonts w:ascii="Times New Roman" w:hAnsi="Times New Roman" w:cs="Times New Roman"/>
          <w:sz w:val="24"/>
          <w:szCs w:val="24"/>
          <w:lang w:val="en-NZ"/>
        </w:rPr>
        <w:t>Teshome</w:t>
      </w:r>
      <w:proofErr w:type="spellEnd"/>
    </w:p>
    <w:p w:rsidR="00821A96" w:rsidRPr="00821A96" w:rsidRDefault="00821A96" w:rsidP="00821A96">
      <w:pPr>
        <w:autoSpaceDE w:val="0"/>
        <w:autoSpaceDN w:val="0"/>
        <w:adjustRightInd w:val="0"/>
        <w:spacing w:line="360" w:lineRule="auto"/>
        <w:rPr>
          <w:rFonts w:ascii="Times New Roman" w:hAnsi="Times New Roman" w:cs="Times New Roman"/>
          <w:sz w:val="24"/>
          <w:szCs w:val="24"/>
          <w:lang w:val="en-NZ"/>
        </w:rPr>
      </w:pPr>
      <w:r>
        <w:rPr>
          <w:rFonts w:ascii="Times New Roman" w:hAnsi="Times New Roman" w:cs="Times New Roman"/>
          <w:sz w:val="24"/>
          <w:szCs w:val="24"/>
          <w:lang w:val="en-NZ"/>
        </w:rPr>
        <w:t>E</w:t>
      </w:r>
      <w:r w:rsidRPr="00821A96">
        <w:rPr>
          <w:rFonts w:ascii="Times New Roman" w:hAnsi="Times New Roman" w:cs="Times New Roman"/>
          <w:sz w:val="24"/>
          <w:szCs w:val="24"/>
          <w:lang w:val="en-NZ"/>
        </w:rPr>
        <w:t xml:space="preserve">- mail - </w:t>
      </w:r>
      <w:r w:rsidRPr="00130B90">
        <w:rPr>
          <w:rFonts w:ascii="Times New Roman" w:hAnsi="Times New Roman" w:cs="Times New Roman"/>
          <w:sz w:val="24"/>
          <w:szCs w:val="24"/>
          <w:shd w:val="clear" w:color="auto" w:fill="FFFFFF"/>
        </w:rPr>
        <w:t>nanifevi@gmail.com</w:t>
      </w:r>
      <w:r w:rsidRPr="00821A96">
        <w:rPr>
          <w:rFonts w:ascii="Times New Roman" w:hAnsi="Times New Roman" w:cs="Times New Roman"/>
          <w:sz w:val="24"/>
          <w:szCs w:val="24"/>
          <w:lang w:val="en-NZ"/>
        </w:rPr>
        <w:br/>
        <w:t xml:space="preserve">Category: (Oral presentation/ </w:t>
      </w:r>
      <w:r w:rsidRPr="00821A96">
        <w:rPr>
          <w:rFonts w:ascii="Times New Roman" w:hAnsi="Times New Roman" w:cs="Times New Roman"/>
          <w:sz w:val="24"/>
          <w:szCs w:val="24"/>
          <w:u w:val="single"/>
          <w:lang w:val="en-NZ"/>
        </w:rPr>
        <w:t>Poster presentation</w:t>
      </w:r>
      <w:r w:rsidRPr="00821A96">
        <w:rPr>
          <w:rFonts w:ascii="Times New Roman" w:hAnsi="Times New Roman" w:cs="Times New Roman"/>
          <w:sz w:val="24"/>
          <w:szCs w:val="24"/>
          <w:lang w:val="en-NZ"/>
        </w:rPr>
        <w:t>)</w:t>
      </w:r>
      <w:r w:rsidRPr="00821A96">
        <w:rPr>
          <w:rFonts w:ascii="Times New Roman" w:hAnsi="Times New Roman" w:cs="Times New Roman"/>
          <w:sz w:val="24"/>
          <w:szCs w:val="24"/>
          <w:lang w:val="en-NZ"/>
        </w:rPr>
        <w:br/>
      </w:r>
    </w:p>
    <w:p w:rsidR="00821A96" w:rsidRPr="00821A96" w:rsidRDefault="00821A96" w:rsidP="00821A96">
      <w:pPr>
        <w:autoSpaceDE w:val="0"/>
        <w:autoSpaceDN w:val="0"/>
        <w:adjustRightInd w:val="0"/>
        <w:spacing w:line="360" w:lineRule="auto"/>
        <w:rPr>
          <w:rFonts w:ascii="Times New Roman" w:hAnsi="Times New Roman" w:cs="Times New Roman"/>
          <w:sz w:val="24"/>
          <w:szCs w:val="24"/>
          <w:lang w:val="en-NZ"/>
        </w:rPr>
      </w:pPr>
    </w:p>
    <w:p w:rsidR="00821A96" w:rsidRPr="00821A96" w:rsidRDefault="00821A96" w:rsidP="00821A96">
      <w:pPr>
        <w:autoSpaceDE w:val="0"/>
        <w:autoSpaceDN w:val="0"/>
        <w:adjustRightInd w:val="0"/>
        <w:spacing w:line="360" w:lineRule="auto"/>
        <w:rPr>
          <w:rFonts w:ascii="Times New Roman" w:hAnsi="Times New Roman" w:cs="Times New Roman"/>
          <w:sz w:val="24"/>
          <w:szCs w:val="24"/>
          <w:lang w:val="en-NZ"/>
        </w:rPr>
      </w:pPr>
    </w:p>
    <w:p w:rsidR="00821A96" w:rsidRPr="00821A96" w:rsidRDefault="00821A96" w:rsidP="00821A96">
      <w:pPr>
        <w:autoSpaceDE w:val="0"/>
        <w:autoSpaceDN w:val="0"/>
        <w:adjustRightInd w:val="0"/>
        <w:spacing w:after="0" w:line="360" w:lineRule="auto"/>
        <w:jc w:val="both"/>
        <w:rPr>
          <w:rFonts w:ascii="Times New Roman" w:eastAsia="MinionPro-Regular" w:hAnsi="Times New Roman" w:cs="Times New Roman"/>
          <w:b/>
          <w:sz w:val="24"/>
          <w:szCs w:val="24"/>
        </w:rPr>
      </w:pPr>
    </w:p>
    <w:p w:rsidR="00C60466" w:rsidRPr="00821A96" w:rsidRDefault="00C60466" w:rsidP="00821A96">
      <w:pPr>
        <w:spacing w:line="360" w:lineRule="auto"/>
        <w:jc w:val="both"/>
        <w:rPr>
          <w:rFonts w:ascii="Times New Roman" w:eastAsia="MinionPro-Regular" w:hAnsi="Times New Roman" w:cs="Times New Roman"/>
          <w:sz w:val="24"/>
          <w:szCs w:val="24"/>
        </w:rPr>
      </w:pPr>
    </w:p>
    <w:sectPr w:rsidR="00C60466" w:rsidRPr="00821A96" w:rsidSect="00ED703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iovanniStd-Book">
    <w:altName w:val="MS Mincho"/>
    <w:panose1 w:val="00000000000000000000"/>
    <w:charset w:val="80"/>
    <w:family w:val="auto"/>
    <w:notTrueType/>
    <w:pitch w:val="default"/>
    <w:sig w:usb0="00000000" w:usb1="08070000" w:usb2="00000010" w:usb3="00000000" w:csb0="00020000" w:csb1="00000000"/>
  </w:font>
  <w:font w:name="Batang">
    <w:altName w:val="바탕"/>
    <w:panose1 w:val="02030600000101010101"/>
    <w:charset w:val="81"/>
    <w:family w:val="roman"/>
    <w:pitch w:val="variable"/>
    <w:sig w:usb0="B00002AF" w:usb1="69D77CFB" w:usb2="00000030" w:usb3="00000000" w:csb0="0008009F" w:csb1="00000000"/>
  </w:font>
  <w:font w:name="MinionPro-Regular">
    <w:altName w:val="MS Mincho"/>
    <w:panose1 w:val="00000000000000000000"/>
    <w:charset w:val="80"/>
    <w:family w:val="roman"/>
    <w:notTrueType/>
    <w:pitch w:val="default"/>
    <w:sig w:usb0="00000001" w:usb1="09070000" w:usb2="00000010" w:usb3="00000000" w:csb0="000A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C60466"/>
    <w:rsid w:val="000720B2"/>
    <w:rsid w:val="000D1C3A"/>
    <w:rsid w:val="00121C56"/>
    <w:rsid w:val="00130B90"/>
    <w:rsid w:val="003C7818"/>
    <w:rsid w:val="003D324F"/>
    <w:rsid w:val="00437E3F"/>
    <w:rsid w:val="004A2B55"/>
    <w:rsid w:val="004F4F90"/>
    <w:rsid w:val="00603946"/>
    <w:rsid w:val="0066422B"/>
    <w:rsid w:val="00821A96"/>
    <w:rsid w:val="008C139E"/>
    <w:rsid w:val="008F3AA1"/>
    <w:rsid w:val="009155AF"/>
    <w:rsid w:val="00A13199"/>
    <w:rsid w:val="00B32D79"/>
    <w:rsid w:val="00B43854"/>
    <w:rsid w:val="00BE240F"/>
    <w:rsid w:val="00C60466"/>
    <w:rsid w:val="00CC5237"/>
    <w:rsid w:val="00ED7035"/>
    <w:rsid w:val="00F07C88"/>
    <w:rsid w:val="00F2018A"/>
    <w:rsid w:val="00FE6DE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703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C2517">
    <w:name w:val="SC2517"/>
    <w:uiPriority w:val="99"/>
    <w:rsid w:val="00C60466"/>
    <w:rPr>
      <w:color w:val="000000"/>
      <w:sz w:val="22"/>
      <w:szCs w:val="22"/>
    </w:rPr>
  </w:style>
  <w:style w:type="paragraph" w:styleId="BalloonText">
    <w:name w:val="Balloon Text"/>
    <w:basedOn w:val="Normal"/>
    <w:link w:val="BalloonTextChar"/>
    <w:uiPriority w:val="99"/>
    <w:semiHidden/>
    <w:unhideWhenUsed/>
    <w:rsid w:val="004F4F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F4F90"/>
    <w:rPr>
      <w:rFonts w:ascii="Tahoma" w:hAnsi="Tahoma" w:cs="Tahoma"/>
      <w:sz w:val="16"/>
      <w:szCs w:val="16"/>
    </w:rPr>
  </w:style>
  <w:style w:type="paragraph" w:styleId="NormalWeb">
    <w:name w:val="Normal (Web)"/>
    <w:basedOn w:val="Normal"/>
    <w:uiPriority w:val="99"/>
    <w:semiHidden/>
    <w:unhideWhenUsed/>
    <w:rsid w:val="00821A9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8886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118</TotalTime>
  <Pages>2</Pages>
  <Words>489</Words>
  <Characters>2790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TOSHIBA</dc:creator>
  <cp:keywords/>
  <dc:description/>
  <cp:lastModifiedBy>User</cp:lastModifiedBy>
  <cp:revision>16</cp:revision>
  <dcterms:created xsi:type="dcterms:W3CDTF">2016-09-16T01:56:00Z</dcterms:created>
  <dcterms:modified xsi:type="dcterms:W3CDTF">2016-10-08T18:30:00Z</dcterms:modified>
</cp:coreProperties>
</file>