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470D" w:rsidRPr="0068470D" w:rsidRDefault="0068470D" w:rsidP="0068470D">
      <w:pPr>
        <w:shd w:val="clear" w:color="auto" w:fill="FFFFFF"/>
        <w:spacing w:after="0" w:line="360" w:lineRule="auto"/>
        <w:ind w:firstLine="709"/>
        <w:jc w:val="center"/>
        <w:rPr>
          <w:rFonts w:ascii="Times New Roman" w:eastAsia="Calibri" w:hAnsi="Times New Roman" w:cs="Times New Roman"/>
          <w:b/>
          <w:sz w:val="24"/>
          <w:szCs w:val="24"/>
          <w:lang w:val="en-US"/>
        </w:rPr>
      </w:pPr>
      <w:bookmarkStart w:id="0" w:name="_GoBack"/>
      <w:bookmarkEnd w:id="0"/>
      <w:r w:rsidRPr="0068470D">
        <w:rPr>
          <w:rFonts w:ascii="Times New Roman" w:eastAsia="Calibri" w:hAnsi="Times New Roman" w:cs="Times New Roman"/>
          <w:b/>
          <w:sz w:val="24"/>
          <w:szCs w:val="24"/>
          <w:lang w:val="en-US"/>
        </w:rPr>
        <w:t>Evaluation of the Pre-Operative Knowledge Levels and Feelings Patients’ in Surgical Clinics</w:t>
      </w:r>
    </w:p>
    <w:p w:rsidR="0068470D" w:rsidRDefault="0068470D" w:rsidP="0068470D">
      <w:pPr>
        <w:pStyle w:val="HTMLncedenBiimlendirilmi"/>
        <w:jc w:val="center"/>
        <w:rPr>
          <w:rFonts w:ascii="Times New Roman" w:hAnsi="Times New Roman" w:cs="Times New Roman"/>
          <w:sz w:val="24"/>
          <w:u w:val="single"/>
          <w:lang w:val="en-US"/>
        </w:rPr>
      </w:pPr>
      <w:proofErr w:type="spellStart"/>
      <w:r w:rsidRPr="0068470D">
        <w:rPr>
          <w:rFonts w:ascii="Times New Roman" w:hAnsi="Times New Roman" w:cs="Times New Roman"/>
          <w:bCs/>
          <w:sz w:val="24"/>
          <w:u w:val="single"/>
          <w:lang w:val="en-US"/>
        </w:rPr>
        <w:t>Senay</w:t>
      </w:r>
      <w:proofErr w:type="spellEnd"/>
      <w:r w:rsidRPr="0068470D">
        <w:rPr>
          <w:rFonts w:ascii="Times New Roman" w:hAnsi="Times New Roman" w:cs="Times New Roman"/>
          <w:bCs/>
          <w:sz w:val="24"/>
          <w:u w:val="single"/>
          <w:lang w:val="en-US"/>
        </w:rPr>
        <w:t xml:space="preserve"> K. ARLI, </w:t>
      </w:r>
      <w:r w:rsidRPr="0068470D">
        <w:rPr>
          <w:rFonts w:ascii="Times New Roman" w:hAnsi="Times New Roman" w:cs="Times New Roman"/>
          <w:sz w:val="24"/>
          <w:u w:val="single"/>
          <w:lang w:val="en-US"/>
        </w:rPr>
        <w:t>PhD, RN</w:t>
      </w:r>
    </w:p>
    <w:p w:rsidR="0068470D" w:rsidRDefault="0068470D" w:rsidP="0068470D">
      <w:pPr>
        <w:pStyle w:val="HTMLncedenBiimlendirilmi"/>
        <w:jc w:val="center"/>
        <w:rPr>
          <w:rFonts w:ascii="Times New Roman" w:hAnsi="Times New Roman" w:cs="Times New Roman"/>
          <w:i/>
          <w:iCs/>
          <w:sz w:val="24"/>
          <w:vertAlign w:val="superscript"/>
          <w:lang w:val="en-US"/>
        </w:rPr>
      </w:pPr>
    </w:p>
    <w:p w:rsidR="0068470D" w:rsidRPr="0068470D" w:rsidRDefault="0068470D" w:rsidP="0068470D">
      <w:pPr>
        <w:pStyle w:val="HTMLncedenBiimlendirilmi"/>
        <w:rPr>
          <w:rFonts w:ascii="Times New Roman" w:hAnsi="Times New Roman" w:cs="Times New Roman"/>
          <w:bCs/>
          <w:i/>
          <w:iCs/>
          <w:sz w:val="24"/>
          <w:lang w:val="en-US"/>
        </w:rPr>
      </w:pPr>
      <w:r w:rsidRPr="0068470D">
        <w:rPr>
          <w:rFonts w:ascii="Times New Roman" w:hAnsi="Times New Roman" w:cs="Times New Roman"/>
          <w:bCs/>
          <w:i/>
          <w:iCs/>
          <w:sz w:val="24"/>
          <w:lang w:val="en-US"/>
        </w:rPr>
        <w:t xml:space="preserve">Department of Nursing, </w:t>
      </w:r>
      <w:proofErr w:type="spellStart"/>
      <w:r w:rsidRPr="0068470D">
        <w:rPr>
          <w:rFonts w:ascii="Times New Roman" w:hAnsi="Times New Roman" w:cs="Times New Roman"/>
          <w:bCs/>
          <w:i/>
          <w:iCs/>
          <w:sz w:val="24"/>
          <w:lang w:val="en-US"/>
        </w:rPr>
        <w:t>Agri</w:t>
      </w:r>
      <w:proofErr w:type="spellEnd"/>
      <w:r w:rsidRPr="0068470D">
        <w:rPr>
          <w:rFonts w:ascii="Times New Roman" w:hAnsi="Times New Roman" w:cs="Times New Roman"/>
          <w:bCs/>
          <w:i/>
          <w:iCs/>
          <w:sz w:val="24"/>
          <w:lang w:val="en-US"/>
        </w:rPr>
        <w:t xml:space="preserve"> Ibrahim </w:t>
      </w:r>
      <w:proofErr w:type="spellStart"/>
      <w:r w:rsidRPr="0068470D">
        <w:rPr>
          <w:rFonts w:ascii="Times New Roman" w:hAnsi="Times New Roman" w:cs="Times New Roman"/>
          <w:bCs/>
          <w:i/>
          <w:iCs/>
          <w:sz w:val="24"/>
          <w:lang w:val="en-US"/>
        </w:rPr>
        <w:t>Cecen</w:t>
      </w:r>
      <w:proofErr w:type="spellEnd"/>
      <w:r w:rsidRPr="0068470D">
        <w:rPr>
          <w:rFonts w:ascii="Times New Roman" w:hAnsi="Times New Roman" w:cs="Times New Roman"/>
          <w:bCs/>
          <w:i/>
          <w:iCs/>
          <w:sz w:val="24"/>
          <w:lang w:val="en-US"/>
        </w:rPr>
        <w:t xml:space="preserve"> University, School of Health, 04100, </w:t>
      </w:r>
      <w:proofErr w:type="spellStart"/>
      <w:r w:rsidRPr="0068470D">
        <w:rPr>
          <w:rFonts w:ascii="Times New Roman" w:hAnsi="Times New Roman" w:cs="Times New Roman"/>
          <w:bCs/>
          <w:i/>
          <w:iCs/>
          <w:sz w:val="24"/>
          <w:lang w:val="en-US"/>
        </w:rPr>
        <w:t>Agri</w:t>
      </w:r>
      <w:proofErr w:type="spellEnd"/>
      <w:r w:rsidRPr="0068470D">
        <w:rPr>
          <w:rFonts w:ascii="Times New Roman" w:hAnsi="Times New Roman" w:cs="Times New Roman"/>
          <w:bCs/>
          <w:i/>
          <w:iCs/>
          <w:sz w:val="24"/>
          <w:lang w:val="en-US"/>
        </w:rPr>
        <w:t>, Turkey (</w:t>
      </w:r>
      <w:proofErr w:type="spellStart"/>
      <w:r w:rsidRPr="0068470D">
        <w:rPr>
          <w:rFonts w:ascii="Times New Roman" w:hAnsi="Times New Roman" w:cs="Times New Roman"/>
          <w:bCs/>
          <w:i/>
          <w:iCs/>
          <w:sz w:val="24"/>
          <w:lang w:val="en-US"/>
        </w:rPr>
        <w:t>Dr</w:t>
      </w:r>
      <w:proofErr w:type="spellEnd"/>
      <w:r w:rsidRPr="0068470D">
        <w:rPr>
          <w:rFonts w:ascii="Times New Roman" w:hAnsi="Times New Roman" w:cs="Times New Roman"/>
          <w:bCs/>
          <w:i/>
          <w:iCs/>
          <w:sz w:val="24"/>
          <w:lang w:val="en-US"/>
        </w:rPr>
        <w:t xml:space="preserve"> </w:t>
      </w:r>
      <w:proofErr w:type="spellStart"/>
      <w:r w:rsidRPr="0068470D">
        <w:rPr>
          <w:rFonts w:ascii="Times New Roman" w:hAnsi="Times New Roman" w:cs="Times New Roman"/>
          <w:bCs/>
          <w:i/>
          <w:iCs/>
          <w:sz w:val="24"/>
          <w:lang w:val="en-US"/>
        </w:rPr>
        <w:t>Arli</w:t>
      </w:r>
      <w:proofErr w:type="spellEnd"/>
      <w:r w:rsidRPr="0068470D">
        <w:rPr>
          <w:rFonts w:ascii="Times New Roman" w:hAnsi="Times New Roman" w:cs="Times New Roman"/>
          <w:bCs/>
          <w:i/>
          <w:iCs/>
          <w:sz w:val="24"/>
          <w:lang w:val="en-US"/>
        </w:rPr>
        <w:t>)</w:t>
      </w:r>
    </w:p>
    <w:p w:rsidR="0028059F" w:rsidRPr="0068470D" w:rsidRDefault="0028059F" w:rsidP="00DF04E3">
      <w:pPr>
        <w:pStyle w:val="HTMLncedenBiimlendirilmi"/>
        <w:rPr>
          <w:rFonts w:ascii="Times New Roman" w:hAnsi="Times New Roman" w:cs="Times New Roman"/>
          <w:i/>
          <w:iCs/>
          <w:sz w:val="24"/>
          <w:vertAlign w:val="superscript"/>
          <w:lang w:val="en-US"/>
        </w:rPr>
      </w:pPr>
    </w:p>
    <w:p w:rsidR="00DF04E3" w:rsidRPr="0068470D" w:rsidRDefault="00DF04E3" w:rsidP="00DF04E3">
      <w:pPr>
        <w:pStyle w:val="HTMLncedenBiimlendirilmi"/>
        <w:rPr>
          <w:rFonts w:ascii="Times New Roman" w:hAnsi="Times New Roman" w:cs="Times New Roman"/>
          <w:i/>
          <w:iCs/>
          <w:sz w:val="24"/>
          <w:lang w:val="en-US"/>
        </w:rPr>
      </w:pPr>
    </w:p>
    <w:p w:rsidR="00DF04E3" w:rsidRPr="0068470D" w:rsidRDefault="00DF04E3" w:rsidP="00DF04E3">
      <w:pPr>
        <w:pStyle w:val="HTMLncedenBiimlendirilmi"/>
        <w:tabs>
          <w:tab w:val="left" w:pos="4374"/>
        </w:tabs>
        <w:jc w:val="both"/>
        <w:rPr>
          <w:rFonts w:ascii="Times New Roman" w:hAnsi="Times New Roman" w:cs="Times New Roman"/>
          <w:b/>
          <w:sz w:val="24"/>
          <w:lang w:val="en-US"/>
        </w:rPr>
      </w:pPr>
      <w:r w:rsidRPr="0068470D">
        <w:rPr>
          <w:rFonts w:ascii="Times New Roman" w:hAnsi="Times New Roman" w:cs="Times New Roman"/>
          <w:b/>
          <w:sz w:val="24"/>
          <w:lang w:val="en-US"/>
        </w:rPr>
        <w:t>Abstract (not more than 300 words)</w:t>
      </w:r>
    </w:p>
    <w:p w:rsidR="00DF04E3" w:rsidRPr="0068470D" w:rsidRDefault="00DF04E3" w:rsidP="00DF04E3">
      <w:pPr>
        <w:pStyle w:val="HTMLncedenBiimlendirilmi"/>
        <w:tabs>
          <w:tab w:val="left" w:pos="4374"/>
        </w:tabs>
        <w:jc w:val="both"/>
        <w:rPr>
          <w:rFonts w:ascii="Times New Roman" w:hAnsi="Times New Roman" w:cs="Times New Roman"/>
          <w:sz w:val="24"/>
          <w:lang w:val="en-US"/>
        </w:rPr>
      </w:pPr>
    </w:p>
    <w:p w:rsidR="0068470D" w:rsidRPr="0068470D" w:rsidRDefault="0068470D" w:rsidP="0068470D">
      <w:pPr>
        <w:pStyle w:val="HTMLncedenBiimlendirilmi"/>
        <w:jc w:val="both"/>
        <w:rPr>
          <w:rFonts w:ascii="Times New Roman" w:hAnsi="Times New Roman" w:cs="Times New Roman"/>
          <w:sz w:val="24"/>
          <w:lang w:val="en-US"/>
        </w:rPr>
      </w:pPr>
      <w:r w:rsidRPr="0068470D">
        <w:rPr>
          <w:rFonts w:ascii="Times New Roman" w:hAnsi="Times New Roman" w:cs="Times New Roman"/>
          <w:sz w:val="24"/>
          <w:lang w:val="en-US"/>
        </w:rPr>
        <w:t>The purpose in this study is to evaluate of the pre-operative knowledge levels and feelings patients’ in surgical clinics. The research is a cross-sectional and descriptive research. The data of the study were collected by the student nurses during the surgical application from February 15 to May 15, 2016. In the collection of the data, a questionnaire form was used to evaluate the socio-demographic questionnaire, pre-operative knowledge levels of the patients and what they felt. The data were evaluated with number and percent. It was determined that 92% of the surgical patients were informed by the specialist physician about the patients should be operated, 72% received information from the specialist physician about the surgery and 59% of the patients received preliminary information about the preparations and the operations by the nurse. In addition, preoperatively, 41% of the surgical patients, in particular, felt fear and 31% were excited. As a result, it was determined that the majority of the patients were informed before the operation. But it is thought that the fear and excitement rates of the patients are high, and we think that the nurses have a duty and responsibility in this matter. Because fear and excitement can increase the stress level of the patient. For this reason, the patient may show complications and late healing during and after surgery. It is thought that the fear and excitement of the patients should be discussed in detail in the preoperative surgical care plan.</w:t>
      </w:r>
    </w:p>
    <w:p w:rsidR="0068470D" w:rsidRPr="0068470D" w:rsidRDefault="0068470D" w:rsidP="0068470D">
      <w:pPr>
        <w:pStyle w:val="HTMLncedenBiimlendirilmi"/>
        <w:jc w:val="both"/>
        <w:rPr>
          <w:rFonts w:ascii="Times New Roman" w:hAnsi="Times New Roman" w:cs="Times New Roman"/>
          <w:b/>
          <w:sz w:val="24"/>
          <w:lang w:val="en-US"/>
        </w:rPr>
      </w:pPr>
    </w:p>
    <w:p w:rsidR="00DF04E3" w:rsidRPr="0068470D" w:rsidRDefault="0068470D" w:rsidP="00DF04E3">
      <w:pPr>
        <w:pStyle w:val="HTMLncedenBiimlendirilmi"/>
        <w:jc w:val="both"/>
        <w:rPr>
          <w:rFonts w:ascii="Times New Roman" w:hAnsi="Times New Roman" w:cs="Times New Roman"/>
          <w:sz w:val="24"/>
          <w:lang w:val="en-US"/>
        </w:rPr>
      </w:pPr>
      <w:r w:rsidRPr="0068470D">
        <w:rPr>
          <w:rFonts w:ascii="Times New Roman" w:hAnsi="Times New Roman" w:cs="Times New Roman"/>
          <w:b/>
          <w:sz w:val="24"/>
          <w:lang w:val="en-US"/>
        </w:rPr>
        <w:t xml:space="preserve">Keywords: </w:t>
      </w:r>
      <w:r w:rsidRPr="0068470D">
        <w:rPr>
          <w:rFonts w:ascii="Times New Roman" w:hAnsi="Times New Roman" w:cs="Times New Roman"/>
          <w:sz w:val="24"/>
          <w:lang w:val="en-US"/>
        </w:rPr>
        <w:t>Feelings</w:t>
      </w:r>
      <w:r w:rsidRPr="0068470D">
        <w:rPr>
          <w:rFonts w:ascii="Times New Roman" w:hAnsi="Times New Roman" w:cs="Times New Roman"/>
          <w:sz w:val="24"/>
          <w:lang w:val="en-US"/>
        </w:rPr>
        <w:t xml:space="preserve">, </w:t>
      </w:r>
      <w:r w:rsidRPr="0068470D">
        <w:rPr>
          <w:rFonts w:ascii="Times New Roman" w:hAnsi="Times New Roman" w:cs="Times New Roman"/>
          <w:sz w:val="24"/>
          <w:lang w:val="en-US"/>
        </w:rPr>
        <w:t xml:space="preserve">Knowledge Level, </w:t>
      </w:r>
      <w:r w:rsidRPr="0068470D">
        <w:rPr>
          <w:rFonts w:ascii="Times New Roman" w:hAnsi="Times New Roman" w:cs="Times New Roman"/>
          <w:sz w:val="24"/>
          <w:lang w:val="en-US"/>
        </w:rPr>
        <w:t xml:space="preserve">Patients, Pre-Operative. </w:t>
      </w:r>
    </w:p>
    <w:p w:rsidR="00DF04E3" w:rsidRPr="0068470D" w:rsidRDefault="00DF04E3" w:rsidP="00DF04E3">
      <w:pPr>
        <w:pStyle w:val="HTMLncedenBiimlendirilmi"/>
        <w:jc w:val="both"/>
        <w:rPr>
          <w:rFonts w:ascii="Times New Roman" w:hAnsi="Times New Roman" w:cs="Times New Roman"/>
          <w:i/>
          <w:iCs/>
          <w:sz w:val="24"/>
          <w:lang w:val="en-US"/>
        </w:rPr>
      </w:pPr>
    </w:p>
    <w:p w:rsidR="00DF04E3" w:rsidRPr="0068470D" w:rsidRDefault="0028059F" w:rsidP="00DF04E3">
      <w:pPr>
        <w:pStyle w:val="HTMLncedenBiimlendirilmi"/>
        <w:jc w:val="both"/>
        <w:rPr>
          <w:rFonts w:ascii="Times New Roman" w:hAnsi="Times New Roman" w:cs="Times New Roman"/>
          <w:b/>
          <w:iCs/>
          <w:sz w:val="24"/>
          <w:lang w:val="en-US"/>
        </w:rPr>
      </w:pPr>
      <w:r w:rsidRPr="0068470D">
        <w:rPr>
          <w:rFonts w:ascii="Times New Roman" w:hAnsi="Times New Roman" w:cs="Times New Roman"/>
          <w:b/>
          <w:iCs/>
          <w:sz w:val="24"/>
          <w:lang w:val="en-US"/>
        </w:rPr>
        <w:t xml:space="preserve">Professional </w:t>
      </w:r>
      <w:r w:rsidR="00DF04E3" w:rsidRPr="0068470D">
        <w:rPr>
          <w:rFonts w:ascii="Times New Roman" w:hAnsi="Times New Roman" w:cs="Times New Roman"/>
          <w:b/>
          <w:iCs/>
          <w:sz w:val="24"/>
          <w:lang w:val="en-US"/>
        </w:rPr>
        <w:t>Biography (100-150 words)</w:t>
      </w:r>
    </w:p>
    <w:p w:rsidR="00DF04E3" w:rsidRPr="0068470D" w:rsidRDefault="00DF04E3" w:rsidP="00DF04E3">
      <w:pPr>
        <w:pStyle w:val="HTMLncedenBiimlendirilmi"/>
        <w:jc w:val="both"/>
        <w:rPr>
          <w:rFonts w:ascii="Times New Roman" w:hAnsi="Times New Roman" w:cs="Times New Roman"/>
          <w:b/>
          <w:iCs/>
          <w:sz w:val="24"/>
          <w:lang w:val="en-US"/>
        </w:rPr>
      </w:pPr>
    </w:p>
    <w:p w:rsidR="0068470D" w:rsidRPr="0068470D" w:rsidRDefault="0068470D" w:rsidP="0068470D">
      <w:pPr>
        <w:spacing w:before="100" w:beforeAutospacing="1" w:after="0" w:afterAutospacing="1" w:line="240" w:lineRule="auto"/>
        <w:ind w:left="230" w:right="144"/>
        <w:rPr>
          <w:rFonts w:ascii="Times New Roman" w:eastAsia="Times New Roman" w:hAnsi="Times New Roman" w:cs="Times New Roman"/>
          <w:szCs w:val="18"/>
          <w:lang w:val="en-US"/>
        </w:rPr>
      </w:pPr>
      <w:proofErr w:type="spellStart"/>
      <w:r w:rsidRPr="0068470D">
        <w:rPr>
          <w:rFonts w:ascii="Times New Roman" w:eastAsia="Times New Roman" w:hAnsi="Times New Roman" w:cs="Times New Roman"/>
          <w:szCs w:val="18"/>
          <w:lang w:val="en-US"/>
        </w:rPr>
        <w:t>Senay</w:t>
      </w:r>
      <w:proofErr w:type="spellEnd"/>
      <w:r w:rsidRPr="0068470D">
        <w:rPr>
          <w:rFonts w:ascii="Times New Roman" w:eastAsia="Times New Roman" w:hAnsi="Times New Roman" w:cs="Times New Roman"/>
          <w:szCs w:val="18"/>
          <w:lang w:val="en-US"/>
        </w:rPr>
        <w:t xml:space="preserve"> </w:t>
      </w:r>
      <w:proofErr w:type="spellStart"/>
      <w:r w:rsidRPr="0068470D">
        <w:rPr>
          <w:rFonts w:ascii="Times New Roman" w:eastAsia="Times New Roman" w:hAnsi="Times New Roman" w:cs="Times New Roman"/>
          <w:szCs w:val="18"/>
          <w:lang w:val="en-US"/>
        </w:rPr>
        <w:t>Karadag</w:t>
      </w:r>
      <w:proofErr w:type="spellEnd"/>
      <w:r w:rsidRPr="0068470D">
        <w:rPr>
          <w:rFonts w:ascii="Times New Roman" w:eastAsia="Times New Roman" w:hAnsi="Times New Roman" w:cs="Times New Roman"/>
          <w:szCs w:val="18"/>
          <w:lang w:val="en-US"/>
        </w:rPr>
        <w:t xml:space="preserve"> </w:t>
      </w:r>
      <w:proofErr w:type="spellStart"/>
      <w:r w:rsidRPr="0068470D">
        <w:rPr>
          <w:rFonts w:ascii="Times New Roman" w:eastAsia="Times New Roman" w:hAnsi="Times New Roman" w:cs="Times New Roman"/>
          <w:szCs w:val="18"/>
          <w:lang w:val="en-US"/>
        </w:rPr>
        <w:t>Arli</w:t>
      </w:r>
      <w:proofErr w:type="spellEnd"/>
      <w:r w:rsidRPr="0068470D">
        <w:rPr>
          <w:rFonts w:ascii="Times New Roman" w:eastAsia="Times New Roman" w:hAnsi="Times New Roman" w:cs="Times New Roman"/>
          <w:szCs w:val="18"/>
          <w:lang w:val="en-US"/>
        </w:rPr>
        <w:t xml:space="preserve">, BSc, MSc, PhD, Associate Professor in the School of Nursing at The University of </w:t>
      </w:r>
      <w:proofErr w:type="spellStart"/>
      <w:r w:rsidRPr="0068470D">
        <w:rPr>
          <w:rFonts w:ascii="Times New Roman" w:eastAsia="Times New Roman" w:hAnsi="Times New Roman" w:cs="Times New Roman"/>
          <w:szCs w:val="18"/>
          <w:lang w:val="en-US"/>
        </w:rPr>
        <w:t>Agri</w:t>
      </w:r>
      <w:proofErr w:type="spellEnd"/>
      <w:r w:rsidRPr="0068470D">
        <w:rPr>
          <w:rFonts w:ascii="Times New Roman" w:eastAsia="Times New Roman" w:hAnsi="Times New Roman" w:cs="Times New Roman"/>
          <w:szCs w:val="18"/>
          <w:lang w:val="en-US"/>
        </w:rPr>
        <w:t xml:space="preserve"> Ibrahim </w:t>
      </w:r>
      <w:proofErr w:type="spellStart"/>
      <w:r w:rsidRPr="0068470D">
        <w:rPr>
          <w:rFonts w:ascii="Times New Roman" w:eastAsia="Times New Roman" w:hAnsi="Times New Roman" w:cs="Times New Roman"/>
          <w:szCs w:val="18"/>
          <w:lang w:val="en-US"/>
        </w:rPr>
        <w:t>Cecen</w:t>
      </w:r>
      <w:proofErr w:type="spellEnd"/>
      <w:r w:rsidRPr="0068470D">
        <w:rPr>
          <w:rFonts w:ascii="Times New Roman" w:eastAsia="Times New Roman" w:hAnsi="Times New Roman" w:cs="Times New Roman"/>
          <w:szCs w:val="18"/>
          <w:lang w:val="en-US"/>
        </w:rPr>
        <w:t>. She is an educator of surgical nursing and also interested in holistic nursing in educational and clinical areas.</w:t>
      </w:r>
    </w:p>
    <w:p w:rsidR="00DF04E3" w:rsidRPr="0068470D" w:rsidRDefault="00DF04E3" w:rsidP="00495C76">
      <w:pPr>
        <w:jc w:val="center"/>
        <w:rPr>
          <w:rFonts w:ascii="Times New Roman" w:hAnsi="Times New Roman" w:cs="Times New Roman"/>
          <w:b/>
          <w:sz w:val="24"/>
          <w:szCs w:val="24"/>
          <w:lang w:val="en-US"/>
        </w:rPr>
      </w:pPr>
    </w:p>
    <w:p w:rsidR="00DF04E3" w:rsidRPr="0068470D" w:rsidRDefault="00DF04E3" w:rsidP="002350BC">
      <w:pPr>
        <w:rPr>
          <w:rFonts w:ascii="Times New Roman" w:hAnsi="Times New Roman" w:cs="Times New Roman"/>
          <w:b/>
          <w:sz w:val="24"/>
          <w:szCs w:val="24"/>
          <w:lang w:val="en-US"/>
        </w:rPr>
      </w:pPr>
    </w:p>
    <w:sectPr w:rsidR="00DF04E3" w:rsidRPr="0068470D">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78F5" w:rsidRDefault="003A78F5" w:rsidP="00495C76">
      <w:pPr>
        <w:spacing w:after="0" w:line="240" w:lineRule="auto"/>
      </w:pPr>
      <w:r>
        <w:separator/>
      </w:r>
    </w:p>
  </w:endnote>
  <w:endnote w:type="continuationSeparator" w:id="0">
    <w:p w:rsidR="003A78F5" w:rsidRDefault="003A78F5"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2"/>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78F5" w:rsidRDefault="003A78F5" w:rsidP="00495C76">
      <w:pPr>
        <w:spacing w:after="0" w:line="240" w:lineRule="auto"/>
      </w:pPr>
      <w:r>
        <w:separator/>
      </w:r>
    </w:p>
  </w:footnote>
  <w:footnote w:type="continuationSeparator" w:id="0">
    <w:p w:rsidR="003A78F5" w:rsidRDefault="003A78F5"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stbilgi"/>
      <w:jc w:val="center"/>
    </w:pPr>
    <w:r>
      <w:rPr>
        <w:noProof/>
        <w:lang w:val="tr-TR" w:eastAsia="tr-T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46EDA"/>
    <w:rsid w:val="000A4C22"/>
    <w:rsid w:val="002350BC"/>
    <w:rsid w:val="0028059F"/>
    <w:rsid w:val="002F4DF0"/>
    <w:rsid w:val="00333E31"/>
    <w:rsid w:val="0038483D"/>
    <w:rsid w:val="003A78F5"/>
    <w:rsid w:val="00435234"/>
    <w:rsid w:val="00495C76"/>
    <w:rsid w:val="00627419"/>
    <w:rsid w:val="0068470D"/>
    <w:rsid w:val="008C49FB"/>
    <w:rsid w:val="00B3082B"/>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BF3F62C-2BAE-4F19-96DC-057CE4DA7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495C7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95C76"/>
    <w:rPr>
      <w:rFonts w:ascii="Tahoma" w:hAnsi="Tahoma" w:cs="Tahoma"/>
      <w:sz w:val="16"/>
      <w:szCs w:val="16"/>
    </w:rPr>
  </w:style>
  <w:style w:type="paragraph" w:styleId="stbilgi">
    <w:name w:val="header"/>
    <w:basedOn w:val="Normal"/>
    <w:link w:val="stbilgiChar"/>
    <w:uiPriority w:val="99"/>
    <w:unhideWhenUsed/>
    <w:rsid w:val="00495C76"/>
    <w:pPr>
      <w:tabs>
        <w:tab w:val="center" w:pos="4513"/>
        <w:tab w:val="right" w:pos="9026"/>
      </w:tabs>
      <w:spacing w:after="0" w:line="240" w:lineRule="auto"/>
    </w:pPr>
  </w:style>
  <w:style w:type="character" w:customStyle="1" w:styleId="stbilgiChar">
    <w:name w:val="Üstbilgi Char"/>
    <w:basedOn w:val="VarsaylanParagrafYazTipi"/>
    <w:link w:val="stbilgi"/>
    <w:uiPriority w:val="99"/>
    <w:rsid w:val="00495C76"/>
  </w:style>
  <w:style w:type="paragraph" w:styleId="Altbilgi">
    <w:name w:val="footer"/>
    <w:basedOn w:val="Normal"/>
    <w:link w:val="AltbilgiChar"/>
    <w:uiPriority w:val="99"/>
    <w:unhideWhenUsed/>
    <w:rsid w:val="00495C76"/>
    <w:pPr>
      <w:tabs>
        <w:tab w:val="center" w:pos="4513"/>
        <w:tab w:val="right" w:pos="9026"/>
      </w:tabs>
      <w:spacing w:after="0" w:line="240" w:lineRule="auto"/>
    </w:pPr>
  </w:style>
  <w:style w:type="character" w:customStyle="1" w:styleId="AltbilgiChar">
    <w:name w:val="Altbilgi Char"/>
    <w:basedOn w:val="VarsaylanParagrafYazTipi"/>
    <w:link w:val="Altbilgi"/>
    <w:uiPriority w:val="99"/>
    <w:rsid w:val="00495C76"/>
  </w:style>
  <w:style w:type="paragraph" w:styleId="HTMLncedenBiimlendirilmi">
    <w:name w:val="HTML Preformatted"/>
    <w:basedOn w:val="Normal"/>
    <w:link w:val="HTMLncedenBiimlendirilmi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ncedenBiimlendirilmiChar">
    <w:name w:val="HTML Önceden Biçimlendirilmiş Char"/>
    <w:basedOn w:val="VarsaylanParagrafYazTipi"/>
    <w:link w:val="HTMLncedenBiimlendirilmi"/>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315</Words>
  <Characters>1796</Characters>
  <Application>Microsoft Office Word</Application>
  <DocSecurity>0</DocSecurity>
  <Lines>14</Lines>
  <Paragraphs>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kenan turan</cp:lastModifiedBy>
  <cp:revision>2</cp:revision>
  <dcterms:created xsi:type="dcterms:W3CDTF">2018-01-26T07:49:00Z</dcterms:created>
  <dcterms:modified xsi:type="dcterms:W3CDTF">2018-01-26T07:49:00Z</dcterms:modified>
</cp:coreProperties>
</file>